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FC6C4" w14:textId="2CA66063" w:rsidR="002D76B8" w:rsidRPr="00C25256" w:rsidRDefault="009A684C" w:rsidP="00BC3809">
      <w:pPr>
        <w:rPr>
          <w:rFonts w:asciiTheme="minorEastAsia" w:eastAsiaTheme="minorEastAsia" w:hAnsiTheme="minorEastAsia" w:cstheme="majorHAnsi"/>
          <w:sz w:val="24"/>
        </w:rPr>
      </w:pPr>
      <w:r w:rsidRPr="00C25256">
        <w:rPr>
          <w:rFonts w:asciiTheme="minorEastAsia" w:eastAsiaTheme="minorEastAsia" w:hAnsiTheme="minorEastAsia" w:cstheme="majorHAnsi" w:hint="eastAsia"/>
          <w:sz w:val="24"/>
          <w:bdr w:val="single" w:sz="4" w:space="0" w:color="auto"/>
        </w:rPr>
        <w:t>情報公開文書</w:t>
      </w:r>
    </w:p>
    <w:p w14:paraId="7ACFC6C5" w14:textId="77777777" w:rsidR="002D76B8" w:rsidRPr="00C25256" w:rsidRDefault="002D76B8" w:rsidP="007435A4">
      <w:pPr>
        <w:widowControl/>
        <w:jc w:val="left"/>
        <w:rPr>
          <w:rFonts w:asciiTheme="minorEastAsia" w:eastAsiaTheme="minorEastAsia" w:hAnsiTheme="minorEastAsia" w:cstheme="majorHAnsi"/>
          <w:b/>
          <w:bCs/>
          <w:color w:val="000000" w:themeColor="text1"/>
        </w:rPr>
      </w:pPr>
    </w:p>
    <w:p w14:paraId="26DB6902" w14:textId="5AB0E989" w:rsidR="006E79D4" w:rsidRPr="00C25256" w:rsidRDefault="00457F07" w:rsidP="006E79D4">
      <w:pPr>
        <w:rPr>
          <w:rFonts w:asciiTheme="minorEastAsia" w:eastAsiaTheme="minorEastAsia" w:hAnsiTheme="minorEastAsia"/>
        </w:rPr>
      </w:pPr>
      <w:r w:rsidRPr="00C25256">
        <w:rPr>
          <w:rFonts w:asciiTheme="minorEastAsia" w:eastAsiaTheme="minorEastAsia" w:hAnsiTheme="minorEastAsia" w:cstheme="majorHAnsi" w:hint="eastAsia"/>
          <w:b/>
          <w:bCs/>
          <w:color w:val="000000" w:themeColor="text1"/>
          <w:sz w:val="24"/>
          <w:szCs w:val="24"/>
        </w:rPr>
        <w:t>研究課題名：</w:t>
      </w:r>
      <w:r w:rsidR="006E79D4" w:rsidRPr="00C25256">
        <w:rPr>
          <w:rFonts w:asciiTheme="minorEastAsia" w:eastAsiaTheme="minorEastAsia" w:hAnsiTheme="minorEastAsia" w:hint="eastAsia"/>
        </w:rPr>
        <w:t>経腹的腹膜外修復法による腹腔鏡下鼠径ヘルニア修復術における術中</w:t>
      </w:r>
      <w:r w:rsidR="00BA6973" w:rsidRPr="00C25256">
        <w:rPr>
          <w:rFonts w:asciiTheme="minorEastAsia" w:eastAsiaTheme="minorEastAsia" w:hAnsiTheme="minorEastAsia" w:hint="eastAsia"/>
        </w:rPr>
        <w:t>腹</w:t>
      </w:r>
      <w:r w:rsidR="006E79D4" w:rsidRPr="00C25256">
        <w:rPr>
          <w:rFonts w:asciiTheme="minorEastAsia" w:eastAsiaTheme="minorEastAsia" w:hAnsiTheme="minorEastAsia" w:hint="eastAsia"/>
        </w:rPr>
        <w:t>膜下脱気の影響に関する検討</w:t>
      </w:r>
    </w:p>
    <w:p w14:paraId="7ACFC6C7" w14:textId="4A583217" w:rsidR="00B71919" w:rsidRPr="00C25256" w:rsidRDefault="00B71919" w:rsidP="006E79D4">
      <w:pPr>
        <w:widowControl/>
        <w:jc w:val="left"/>
        <w:rPr>
          <w:rFonts w:asciiTheme="minorEastAsia" w:eastAsiaTheme="minorEastAsia" w:hAnsiTheme="minorEastAsia" w:cstheme="majorHAnsi"/>
          <w:b/>
          <w:color w:val="000000" w:themeColor="text1"/>
          <w:sz w:val="22"/>
        </w:rPr>
      </w:pPr>
    </w:p>
    <w:p w14:paraId="7ACFC6C8" w14:textId="77777777" w:rsidR="005950D3" w:rsidRPr="00C25256" w:rsidRDefault="005950D3" w:rsidP="005950D3">
      <w:pPr>
        <w:widowControl/>
        <w:jc w:val="left"/>
        <w:rPr>
          <w:rFonts w:asciiTheme="minorEastAsia" w:eastAsiaTheme="minorEastAsia" w:hAnsiTheme="minorEastAsia" w:cstheme="majorHAnsi"/>
          <w:color w:val="000000" w:themeColor="text1"/>
          <w:sz w:val="22"/>
        </w:rPr>
      </w:pPr>
      <w:r w:rsidRPr="00C25256">
        <w:rPr>
          <w:rFonts w:asciiTheme="minorEastAsia" w:eastAsiaTheme="minorEastAsia" w:hAnsiTheme="minorEastAsia" w:cstheme="majorHAnsi" w:hint="eastAsia"/>
          <w:b/>
          <w:color w:val="000000" w:themeColor="text1"/>
          <w:sz w:val="22"/>
        </w:rPr>
        <w:t>１．研究の対象</w:t>
      </w:r>
    </w:p>
    <w:p w14:paraId="7ACFC6C9" w14:textId="077DB7FA" w:rsidR="00B71919" w:rsidRPr="00C25256" w:rsidRDefault="00E478F9" w:rsidP="007435A4">
      <w:pPr>
        <w:widowControl/>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color w:val="000000" w:themeColor="text1"/>
        </w:rPr>
        <w:t>20</w:t>
      </w:r>
      <w:r w:rsidR="00E0522C" w:rsidRPr="00C25256">
        <w:rPr>
          <w:rFonts w:asciiTheme="minorEastAsia" w:eastAsiaTheme="minorEastAsia" w:hAnsiTheme="minorEastAsia" w:cstheme="majorHAnsi" w:hint="eastAsia"/>
          <w:color w:val="000000" w:themeColor="text1"/>
        </w:rPr>
        <w:t>16</w:t>
      </w:r>
      <w:r w:rsidRPr="00C25256">
        <w:rPr>
          <w:rFonts w:asciiTheme="minorEastAsia" w:eastAsiaTheme="minorEastAsia" w:hAnsiTheme="minorEastAsia" w:cstheme="majorHAnsi"/>
          <w:color w:val="000000" w:themeColor="text1"/>
        </w:rPr>
        <w:t>年</w:t>
      </w:r>
      <w:r w:rsidR="00E0522C" w:rsidRPr="00C25256">
        <w:rPr>
          <w:rFonts w:asciiTheme="minorEastAsia" w:eastAsiaTheme="minorEastAsia" w:hAnsiTheme="minorEastAsia" w:cstheme="majorHAnsi" w:hint="eastAsia"/>
          <w:color w:val="000000" w:themeColor="text1"/>
        </w:rPr>
        <w:t>5</w:t>
      </w:r>
      <w:r w:rsidRPr="00C25256">
        <w:rPr>
          <w:rFonts w:asciiTheme="minorEastAsia" w:eastAsiaTheme="minorEastAsia" w:hAnsiTheme="minorEastAsia" w:cstheme="majorHAnsi"/>
          <w:color w:val="000000" w:themeColor="text1"/>
        </w:rPr>
        <w:t>月1日</w:t>
      </w:r>
      <w:r w:rsidRPr="00C25256">
        <w:rPr>
          <w:rFonts w:asciiTheme="minorEastAsia" w:eastAsiaTheme="minorEastAsia" w:hAnsiTheme="minorEastAsia" w:cstheme="majorHAnsi" w:hint="eastAsia"/>
          <w:color w:val="000000" w:themeColor="text1"/>
        </w:rPr>
        <w:t>〜</w:t>
      </w:r>
      <w:r w:rsidRPr="00C25256">
        <w:rPr>
          <w:rFonts w:asciiTheme="minorEastAsia" w:eastAsiaTheme="minorEastAsia" w:hAnsiTheme="minorEastAsia" w:cstheme="majorHAnsi"/>
          <w:color w:val="000000" w:themeColor="text1"/>
        </w:rPr>
        <w:t>20</w:t>
      </w:r>
      <w:r w:rsidRPr="00C25256">
        <w:rPr>
          <w:rFonts w:asciiTheme="minorEastAsia" w:eastAsiaTheme="minorEastAsia" w:hAnsiTheme="minorEastAsia" w:cstheme="majorHAnsi" w:hint="eastAsia"/>
          <w:color w:val="000000" w:themeColor="text1"/>
        </w:rPr>
        <w:t>2</w:t>
      </w:r>
      <w:r w:rsidR="00E0522C" w:rsidRPr="00C25256">
        <w:rPr>
          <w:rFonts w:asciiTheme="minorEastAsia" w:eastAsiaTheme="minorEastAsia" w:hAnsiTheme="minorEastAsia" w:cstheme="majorHAnsi" w:hint="eastAsia"/>
          <w:color w:val="000000" w:themeColor="text1"/>
        </w:rPr>
        <w:t>4</w:t>
      </w:r>
      <w:r w:rsidRPr="00C25256">
        <w:rPr>
          <w:rFonts w:asciiTheme="minorEastAsia" w:eastAsiaTheme="minorEastAsia" w:hAnsiTheme="minorEastAsia" w:cstheme="majorHAnsi"/>
          <w:color w:val="000000" w:themeColor="text1"/>
        </w:rPr>
        <w:t>年</w:t>
      </w:r>
      <w:r w:rsidR="00E0522C" w:rsidRPr="00C25256">
        <w:rPr>
          <w:rFonts w:asciiTheme="minorEastAsia" w:eastAsiaTheme="minorEastAsia" w:hAnsiTheme="minorEastAsia" w:cstheme="majorHAnsi" w:hint="eastAsia"/>
          <w:color w:val="000000" w:themeColor="text1"/>
        </w:rPr>
        <w:t>6</w:t>
      </w:r>
      <w:r w:rsidRPr="00C25256">
        <w:rPr>
          <w:rFonts w:asciiTheme="minorEastAsia" w:eastAsiaTheme="minorEastAsia" w:hAnsiTheme="minorEastAsia" w:cstheme="majorHAnsi"/>
          <w:color w:val="000000" w:themeColor="text1"/>
        </w:rPr>
        <w:t>月31日に当院で</w:t>
      </w:r>
      <w:r w:rsidR="00350A67" w:rsidRPr="00C25256">
        <w:rPr>
          <w:rFonts w:asciiTheme="minorEastAsia" w:eastAsiaTheme="minorEastAsia" w:hAnsiTheme="minorEastAsia" w:hint="eastAsia"/>
        </w:rPr>
        <w:t>経腹的腹膜外修復法 (Trans-Abdominal Pre-Peritoneal repair; TAPP法)による</w:t>
      </w:r>
      <w:r w:rsidRPr="00C25256">
        <w:rPr>
          <w:rFonts w:asciiTheme="minorEastAsia" w:eastAsiaTheme="minorEastAsia" w:hAnsiTheme="minorEastAsia" w:cstheme="majorHAnsi" w:hint="eastAsia"/>
          <w:color w:val="000000" w:themeColor="text1"/>
        </w:rPr>
        <w:t>腹腔鏡下</w:t>
      </w:r>
      <w:r w:rsidR="00E0522C" w:rsidRPr="00C25256">
        <w:rPr>
          <w:rFonts w:asciiTheme="minorEastAsia" w:eastAsiaTheme="minorEastAsia" w:hAnsiTheme="minorEastAsia" w:cstheme="majorHAnsi" w:hint="eastAsia"/>
          <w:color w:val="000000" w:themeColor="text1"/>
        </w:rPr>
        <w:t>鼠径ヘルニア修復術</w:t>
      </w:r>
      <w:r w:rsidRPr="00C25256">
        <w:rPr>
          <w:rFonts w:asciiTheme="minorEastAsia" w:eastAsiaTheme="minorEastAsia" w:hAnsiTheme="minorEastAsia" w:cstheme="majorHAnsi"/>
          <w:color w:val="000000" w:themeColor="text1"/>
        </w:rPr>
        <w:t>を受けられた方</w:t>
      </w:r>
    </w:p>
    <w:p w14:paraId="7ACFC6CA" w14:textId="77777777" w:rsidR="00E478F9" w:rsidRPr="00C25256" w:rsidRDefault="00E478F9" w:rsidP="007435A4">
      <w:pPr>
        <w:widowControl/>
        <w:jc w:val="left"/>
        <w:rPr>
          <w:rFonts w:asciiTheme="minorEastAsia" w:eastAsiaTheme="minorEastAsia" w:hAnsiTheme="minorEastAsia" w:cstheme="majorHAnsi"/>
          <w:color w:val="FF0000"/>
        </w:rPr>
      </w:pPr>
    </w:p>
    <w:p w14:paraId="7ACFC6CB" w14:textId="77777777" w:rsidR="005950D3" w:rsidRPr="00C25256" w:rsidRDefault="005950D3" w:rsidP="005950D3">
      <w:pPr>
        <w:widowControl/>
        <w:jc w:val="left"/>
        <w:rPr>
          <w:rFonts w:asciiTheme="minorEastAsia" w:eastAsiaTheme="minorEastAsia" w:hAnsiTheme="minorEastAsia" w:cstheme="majorHAnsi"/>
          <w:b/>
          <w:color w:val="000000" w:themeColor="text1"/>
          <w:sz w:val="22"/>
        </w:rPr>
      </w:pPr>
      <w:r w:rsidRPr="00C25256">
        <w:rPr>
          <w:rFonts w:asciiTheme="minorEastAsia" w:eastAsiaTheme="minorEastAsia" w:hAnsiTheme="minorEastAsia" w:cstheme="majorHAnsi" w:hint="eastAsia"/>
          <w:b/>
          <w:color w:val="000000" w:themeColor="text1"/>
          <w:sz w:val="22"/>
        </w:rPr>
        <w:t>２．研究目的・方法</w:t>
      </w:r>
      <w:r w:rsidR="00022B59" w:rsidRPr="00C25256">
        <w:rPr>
          <w:rFonts w:asciiTheme="minorEastAsia" w:eastAsiaTheme="minorEastAsia" w:hAnsiTheme="minorEastAsia" w:cstheme="majorHAnsi" w:hint="eastAsia"/>
          <w:b/>
          <w:color w:val="000000" w:themeColor="text1"/>
          <w:sz w:val="22"/>
        </w:rPr>
        <w:t>・期間</w:t>
      </w:r>
    </w:p>
    <w:p w14:paraId="7ACFC6CC" w14:textId="2C369ED3" w:rsidR="005950D3" w:rsidRPr="00C25256" w:rsidRDefault="0017213B" w:rsidP="00EB4AC8">
      <w:pPr>
        <w:widowControl/>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hint="eastAsia"/>
          <w:color w:val="000000" w:themeColor="text1"/>
        </w:rPr>
        <w:t>TAPP法における腹腔鏡下鼠径ヘルニア修復術</w:t>
      </w:r>
      <w:r w:rsidR="00E478F9" w:rsidRPr="00C25256">
        <w:rPr>
          <w:rFonts w:asciiTheme="minorEastAsia" w:eastAsiaTheme="minorEastAsia" w:hAnsiTheme="minorEastAsia" w:cstheme="majorHAnsi"/>
          <w:color w:val="000000" w:themeColor="text1"/>
        </w:rPr>
        <w:t>は、</w:t>
      </w:r>
      <w:r w:rsidR="00BC4B55" w:rsidRPr="00C25256">
        <w:rPr>
          <w:rFonts w:asciiTheme="minorEastAsia" w:eastAsiaTheme="minorEastAsia" w:hAnsiTheme="minorEastAsia" w:cstheme="majorHAnsi" w:hint="eastAsia"/>
          <w:color w:val="000000" w:themeColor="text1"/>
        </w:rPr>
        <w:t>安全に</w:t>
      </w:r>
      <w:r w:rsidR="00E478F9" w:rsidRPr="00C25256">
        <w:rPr>
          <w:rFonts w:asciiTheme="minorEastAsia" w:eastAsiaTheme="minorEastAsia" w:hAnsiTheme="minorEastAsia" w:cstheme="majorHAnsi"/>
          <w:color w:val="000000" w:themeColor="text1"/>
        </w:rPr>
        <w:t>施行可能な</w:t>
      </w:r>
      <w:r w:rsidRPr="00C25256">
        <w:rPr>
          <w:rFonts w:asciiTheme="minorEastAsia" w:eastAsiaTheme="minorEastAsia" w:hAnsiTheme="minorEastAsia" w:cstheme="majorHAnsi" w:hint="eastAsia"/>
          <w:color w:val="000000" w:themeColor="text1"/>
        </w:rPr>
        <w:t>鼠径ヘルニア修復術</w:t>
      </w:r>
      <w:r w:rsidR="00E478F9" w:rsidRPr="00C25256">
        <w:rPr>
          <w:rFonts w:asciiTheme="minorEastAsia" w:eastAsiaTheme="minorEastAsia" w:hAnsiTheme="minorEastAsia" w:cstheme="majorHAnsi"/>
          <w:color w:val="000000" w:themeColor="text1"/>
        </w:rPr>
        <w:t>の</w:t>
      </w:r>
      <w:r w:rsidR="00D245FF" w:rsidRPr="00C25256">
        <w:rPr>
          <w:rFonts w:asciiTheme="minorEastAsia" w:eastAsiaTheme="minorEastAsia" w:hAnsiTheme="minorEastAsia" w:cstheme="majorHAnsi" w:hint="eastAsia"/>
          <w:color w:val="000000" w:themeColor="text1"/>
        </w:rPr>
        <w:t>中の</w:t>
      </w:r>
      <w:r w:rsidR="00E478F9" w:rsidRPr="00C25256">
        <w:rPr>
          <w:rFonts w:asciiTheme="minorEastAsia" w:eastAsiaTheme="minorEastAsia" w:hAnsiTheme="minorEastAsia" w:cstheme="majorHAnsi"/>
          <w:color w:val="000000" w:themeColor="text1"/>
        </w:rPr>
        <w:t>1つ</w:t>
      </w:r>
      <w:r w:rsidR="00C82ED6" w:rsidRPr="00C25256">
        <w:rPr>
          <w:rFonts w:asciiTheme="minorEastAsia" w:eastAsiaTheme="minorEastAsia" w:hAnsiTheme="minorEastAsia" w:cstheme="majorHAnsi" w:hint="eastAsia"/>
          <w:color w:val="000000" w:themeColor="text1"/>
        </w:rPr>
        <w:t>の術式</w:t>
      </w:r>
      <w:r w:rsidR="00E478F9" w:rsidRPr="00C25256">
        <w:rPr>
          <w:rFonts w:asciiTheme="minorEastAsia" w:eastAsiaTheme="minorEastAsia" w:hAnsiTheme="minorEastAsia" w:cstheme="majorHAnsi"/>
          <w:color w:val="000000" w:themeColor="text1"/>
        </w:rPr>
        <w:t>で</w:t>
      </w:r>
      <w:r w:rsidR="00E478F9" w:rsidRPr="00C25256">
        <w:rPr>
          <w:rFonts w:asciiTheme="minorEastAsia" w:eastAsiaTheme="minorEastAsia" w:hAnsiTheme="minorEastAsia" w:cstheme="majorHAnsi" w:hint="eastAsia"/>
          <w:color w:val="000000" w:themeColor="text1"/>
        </w:rPr>
        <w:t>す。</w:t>
      </w:r>
      <w:r w:rsidRPr="00C25256">
        <w:rPr>
          <w:rFonts w:asciiTheme="minorEastAsia" w:eastAsiaTheme="minorEastAsia" w:hAnsiTheme="minorEastAsia" w:cstheme="majorHAnsi"/>
          <w:color w:val="000000" w:themeColor="text1"/>
        </w:rPr>
        <w:t>この手法は、低侵襲性</w:t>
      </w:r>
      <w:r w:rsidR="003379D8" w:rsidRPr="00C25256">
        <w:rPr>
          <w:rFonts w:asciiTheme="minorEastAsia" w:eastAsiaTheme="minorEastAsia" w:hAnsiTheme="minorEastAsia" w:cstheme="majorHAnsi" w:hint="eastAsia"/>
          <w:color w:val="000000" w:themeColor="text1"/>
        </w:rPr>
        <w:t>で術後の回復が早く</w:t>
      </w:r>
      <w:r w:rsidRPr="00C25256">
        <w:rPr>
          <w:rFonts w:asciiTheme="minorEastAsia" w:eastAsiaTheme="minorEastAsia" w:hAnsiTheme="minorEastAsia" w:cstheme="majorHAnsi"/>
          <w:color w:val="000000" w:themeColor="text1"/>
        </w:rPr>
        <w:t>、再発率</w:t>
      </w:r>
      <w:r w:rsidR="003379D8" w:rsidRPr="00C25256">
        <w:rPr>
          <w:rFonts w:asciiTheme="minorEastAsia" w:eastAsiaTheme="minorEastAsia" w:hAnsiTheme="minorEastAsia" w:cstheme="majorHAnsi" w:hint="eastAsia"/>
          <w:color w:val="000000" w:themeColor="text1"/>
        </w:rPr>
        <w:t>が低い</w:t>
      </w:r>
      <w:r w:rsidRPr="00C25256">
        <w:rPr>
          <w:rFonts w:asciiTheme="minorEastAsia" w:eastAsiaTheme="minorEastAsia" w:hAnsiTheme="minorEastAsia" w:cstheme="majorHAnsi"/>
          <w:color w:val="000000" w:themeColor="text1"/>
        </w:rPr>
        <w:t>といった</w:t>
      </w:r>
      <w:r w:rsidR="003379D8" w:rsidRPr="00C25256">
        <w:rPr>
          <w:rFonts w:asciiTheme="minorEastAsia" w:eastAsiaTheme="minorEastAsia" w:hAnsiTheme="minorEastAsia" w:cstheme="majorHAnsi" w:hint="eastAsia"/>
          <w:color w:val="000000" w:themeColor="text1"/>
        </w:rPr>
        <w:t>特徴があり</w:t>
      </w:r>
      <w:r w:rsidR="00C82ED6" w:rsidRPr="00C25256">
        <w:rPr>
          <w:rFonts w:asciiTheme="minorEastAsia" w:eastAsiaTheme="minorEastAsia" w:hAnsiTheme="minorEastAsia" w:cstheme="majorHAnsi" w:hint="eastAsia"/>
          <w:color w:val="000000" w:themeColor="text1"/>
        </w:rPr>
        <w:t>当院で主に採用しています</w:t>
      </w:r>
      <w:r w:rsidRPr="00C25256">
        <w:rPr>
          <w:rFonts w:asciiTheme="minorEastAsia" w:eastAsiaTheme="minorEastAsia" w:hAnsiTheme="minorEastAsia" w:cstheme="majorHAnsi"/>
          <w:color w:val="000000" w:themeColor="text1"/>
        </w:rPr>
        <w:t>。腹腔鏡下鼠径ヘルニア修復後の合併症</w:t>
      </w:r>
      <w:r w:rsidR="003379D8" w:rsidRPr="00C25256">
        <w:rPr>
          <w:rFonts w:asciiTheme="minorEastAsia" w:eastAsiaTheme="minorEastAsia" w:hAnsiTheme="minorEastAsia" w:cstheme="majorHAnsi" w:hint="eastAsia"/>
          <w:color w:val="000000" w:themeColor="text1"/>
        </w:rPr>
        <w:t>の1つ</w:t>
      </w:r>
      <w:r w:rsidRPr="00C25256">
        <w:rPr>
          <w:rFonts w:asciiTheme="minorEastAsia" w:eastAsiaTheme="minorEastAsia" w:hAnsiTheme="minorEastAsia" w:cstheme="majorHAnsi"/>
          <w:color w:val="000000" w:themeColor="text1"/>
        </w:rPr>
        <w:t>として</w:t>
      </w:r>
      <w:r w:rsidR="003379D8" w:rsidRPr="00C25256">
        <w:rPr>
          <w:rFonts w:asciiTheme="minorEastAsia" w:eastAsiaTheme="minorEastAsia" w:hAnsiTheme="minorEastAsia" w:cstheme="majorHAnsi" w:hint="eastAsia"/>
          <w:color w:val="000000" w:themeColor="text1"/>
        </w:rPr>
        <w:t>漿液腫</w:t>
      </w:r>
      <w:r w:rsidRPr="00C25256">
        <w:rPr>
          <w:rFonts w:asciiTheme="minorEastAsia" w:eastAsiaTheme="minorEastAsia" w:hAnsiTheme="minorEastAsia" w:cstheme="majorHAnsi"/>
          <w:color w:val="000000" w:themeColor="text1"/>
        </w:rPr>
        <w:t>（セローマ）が</w:t>
      </w:r>
      <w:r w:rsidR="003379D8" w:rsidRPr="00C25256">
        <w:rPr>
          <w:rFonts w:asciiTheme="minorEastAsia" w:eastAsiaTheme="minorEastAsia" w:hAnsiTheme="minorEastAsia" w:cstheme="majorHAnsi" w:hint="eastAsia"/>
          <w:color w:val="000000" w:themeColor="text1"/>
        </w:rPr>
        <w:t>あります</w:t>
      </w:r>
      <w:r w:rsidRPr="00C25256">
        <w:rPr>
          <w:rFonts w:asciiTheme="minorEastAsia" w:eastAsiaTheme="minorEastAsia" w:hAnsiTheme="minorEastAsia" w:cstheme="majorHAnsi"/>
          <w:color w:val="000000" w:themeColor="text1"/>
        </w:rPr>
        <w:t>が、ほとんどの場合、臨床的な重要性はありません。しかし、</w:t>
      </w:r>
      <w:r w:rsidR="003379D8" w:rsidRPr="00C25256">
        <w:rPr>
          <w:rFonts w:asciiTheme="minorEastAsia" w:eastAsiaTheme="minorEastAsia" w:hAnsiTheme="minorEastAsia" w:cstheme="majorHAnsi" w:hint="eastAsia"/>
          <w:color w:val="000000" w:themeColor="text1"/>
        </w:rPr>
        <w:t>漿液腫</w:t>
      </w:r>
      <w:r w:rsidRPr="00C25256">
        <w:rPr>
          <w:rFonts w:asciiTheme="minorEastAsia" w:eastAsiaTheme="minorEastAsia" w:hAnsiTheme="minorEastAsia" w:cstheme="majorHAnsi"/>
          <w:color w:val="000000" w:themeColor="text1"/>
        </w:rPr>
        <w:t>は</w:t>
      </w:r>
      <w:r w:rsidR="00716920" w:rsidRPr="00C25256">
        <w:rPr>
          <w:rFonts w:asciiTheme="minorEastAsia" w:eastAsiaTheme="minorEastAsia" w:hAnsiTheme="minorEastAsia" w:cstheme="majorHAnsi" w:hint="eastAsia"/>
          <w:color w:val="000000" w:themeColor="text1"/>
        </w:rPr>
        <w:t>術後の</w:t>
      </w:r>
      <w:r w:rsidR="003379D8" w:rsidRPr="00C25256">
        <w:rPr>
          <w:rFonts w:asciiTheme="minorEastAsia" w:eastAsiaTheme="minorEastAsia" w:hAnsiTheme="minorEastAsia" w:cstheme="majorHAnsi" w:hint="eastAsia"/>
          <w:color w:val="000000" w:themeColor="text1"/>
        </w:rPr>
        <w:t>通院日数</w:t>
      </w:r>
      <w:r w:rsidRPr="00C25256">
        <w:rPr>
          <w:rFonts w:asciiTheme="minorEastAsia" w:eastAsiaTheme="minorEastAsia" w:hAnsiTheme="minorEastAsia" w:cstheme="majorHAnsi"/>
          <w:color w:val="000000" w:themeColor="text1"/>
        </w:rPr>
        <w:t>の増加</w:t>
      </w:r>
      <w:r w:rsidR="00716920" w:rsidRPr="00C25256">
        <w:rPr>
          <w:rFonts w:asciiTheme="minorEastAsia" w:eastAsiaTheme="minorEastAsia" w:hAnsiTheme="minorEastAsia" w:cstheme="majorHAnsi" w:hint="eastAsia"/>
          <w:color w:val="000000" w:themeColor="text1"/>
        </w:rPr>
        <w:t>を引き起こし、</w:t>
      </w:r>
      <w:r w:rsidRPr="00C25256">
        <w:rPr>
          <w:rFonts w:asciiTheme="minorEastAsia" w:eastAsiaTheme="minorEastAsia" w:hAnsiTheme="minorEastAsia" w:cstheme="majorHAnsi"/>
          <w:color w:val="000000" w:themeColor="text1"/>
        </w:rPr>
        <w:t>患者</w:t>
      </w:r>
      <w:r w:rsidR="003379D8" w:rsidRPr="00C25256">
        <w:rPr>
          <w:rFonts w:asciiTheme="minorEastAsia" w:eastAsiaTheme="minorEastAsia" w:hAnsiTheme="minorEastAsia" w:cstheme="majorHAnsi" w:hint="eastAsia"/>
          <w:color w:val="000000" w:themeColor="text1"/>
        </w:rPr>
        <w:t>さま自身が</w:t>
      </w:r>
      <w:r w:rsidRPr="00C25256">
        <w:rPr>
          <w:rFonts w:asciiTheme="minorEastAsia" w:eastAsiaTheme="minorEastAsia" w:hAnsiTheme="minorEastAsia" w:cstheme="majorHAnsi"/>
          <w:color w:val="000000" w:themeColor="text1"/>
        </w:rPr>
        <w:t>ヘルニアの再発と誤解して不安を感じることがあります。さらに、大きな</w:t>
      </w:r>
      <w:r w:rsidR="00716920" w:rsidRPr="00C25256">
        <w:rPr>
          <w:rFonts w:asciiTheme="minorEastAsia" w:eastAsiaTheme="minorEastAsia" w:hAnsiTheme="minorEastAsia" w:cstheme="majorHAnsi" w:hint="eastAsia"/>
          <w:color w:val="000000" w:themeColor="text1"/>
        </w:rPr>
        <w:t>漿液腫</w:t>
      </w:r>
      <w:r w:rsidRPr="00C25256">
        <w:rPr>
          <w:rFonts w:asciiTheme="minorEastAsia" w:eastAsiaTheme="minorEastAsia" w:hAnsiTheme="minorEastAsia" w:cstheme="majorHAnsi"/>
          <w:color w:val="000000" w:themeColor="text1"/>
        </w:rPr>
        <w:t>は強い</w:t>
      </w:r>
      <w:r w:rsidR="00775F0F" w:rsidRPr="00C25256">
        <w:rPr>
          <w:rFonts w:asciiTheme="minorEastAsia" w:eastAsiaTheme="minorEastAsia" w:hAnsiTheme="minorEastAsia" w:cstheme="majorHAnsi" w:hint="eastAsia"/>
          <w:color w:val="000000" w:themeColor="text1"/>
        </w:rPr>
        <w:t>疼痛</w:t>
      </w:r>
      <w:r w:rsidRPr="00C25256">
        <w:rPr>
          <w:rFonts w:asciiTheme="minorEastAsia" w:eastAsiaTheme="minorEastAsia" w:hAnsiTheme="minorEastAsia" w:cstheme="majorHAnsi"/>
          <w:color w:val="000000" w:themeColor="text1"/>
        </w:rPr>
        <w:t>や不快感を</w:t>
      </w:r>
      <w:r w:rsidR="00775F0F" w:rsidRPr="00C25256">
        <w:rPr>
          <w:rFonts w:asciiTheme="minorEastAsia" w:eastAsiaTheme="minorEastAsia" w:hAnsiTheme="minorEastAsia" w:cstheme="majorHAnsi" w:hint="eastAsia"/>
          <w:color w:val="000000" w:themeColor="text1"/>
        </w:rPr>
        <w:t>伴い</w:t>
      </w:r>
      <w:r w:rsidRPr="00C25256">
        <w:rPr>
          <w:rFonts w:asciiTheme="minorEastAsia" w:eastAsiaTheme="minorEastAsia" w:hAnsiTheme="minorEastAsia" w:cstheme="majorHAnsi"/>
          <w:color w:val="000000" w:themeColor="text1"/>
        </w:rPr>
        <w:t>、再発や感染のリスクを増加させることがあります。</w:t>
      </w:r>
      <w:r w:rsidR="00775F0F" w:rsidRPr="00C25256">
        <w:rPr>
          <w:rFonts w:asciiTheme="minorEastAsia" w:eastAsiaTheme="minorEastAsia" w:hAnsiTheme="minorEastAsia" w:cstheme="majorHAnsi" w:hint="eastAsia"/>
          <w:color w:val="000000" w:themeColor="text1"/>
        </w:rPr>
        <w:t>そこで、</w:t>
      </w:r>
      <w:r w:rsidR="00775F0F" w:rsidRPr="00C25256">
        <w:rPr>
          <w:rFonts w:asciiTheme="minorEastAsia" w:eastAsiaTheme="minorEastAsia" w:hAnsiTheme="minorEastAsia" w:cstheme="majorHAnsi"/>
          <w:color w:val="000000" w:themeColor="text1"/>
        </w:rPr>
        <w:t>20</w:t>
      </w:r>
      <w:r w:rsidR="00775F0F" w:rsidRPr="00C25256">
        <w:rPr>
          <w:rFonts w:asciiTheme="minorEastAsia" w:eastAsiaTheme="minorEastAsia" w:hAnsiTheme="minorEastAsia" w:cstheme="majorHAnsi" w:hint="eastAsia"/>
          <w:color w:val="000000" w:themeColor="text1"/>
        </w:rPr>
        <w:t>16</w:t>
      </w:r>
      <w:r w:rsidR="00775F0F" w:rsidRPr="00C25256">
        <w:rPr>
          <w:rFonts w:asciiTheme="minorEastAsia" w:eastAsiaTheme="minorEastAsia" w:hAnsiTheme="minorEastAsia" w:cstheme="majorHAnsi"/>
          <w:color w:val="000000" w:themeColor="text1"/>
        </w:rPr>
        <w:t>年</w:t>
      </w:r>
      <w:r w:rsidR="00775F0F" w:rsidRPr="00C25256">
        <w:rPr>
          <w:rFonts w:asciiTheme="minorEastAsia" w:eastAsiaTheme="minorEastAsia" w:hAnsiTheme="minorEastAsia" w:cstheme="majorHAnsi" w:hint="eastAsia"/>
          <w:color w:val="000000" w:themeColor="text1"/>
        </w:rPr>
        <w:t>5</w:t>
      </w:r>
      <w:r w:rsidR="00775F0F" w:rsidRPr="00C25256">
        <w:rPr>
          <w:rFonts w:asciiTheme="minorEastAsia" w:eastAsiaTheme="minorEastAsia" w:hAnsiTheme="minorEastAsia" w:cstheme="majorHAnsi"/>
          <w:color w:val="000000" w:themeColor="text1"/>
        </w:rPr>
        <w:t>月</w:t>
      </w:r>
      <w:r w:rsidR="00775F0F" w:rsidRPr="00C25256">
        <w:rPr>
          <w:rFonts w:asciiTheme="minorEastAsia" w:eastAsiaTheme="minorEastAsia" w:hAnsiTheme="minorEastAsia" w:cstheme="majorHAnsi" w:hint="eastAsia"/>
          <w:color w:val="000000" w:themeColor="text1"/>
        </w:rPr>
        <w:t>〜</w:t>
      </w:r>
      <w:r w:rsidR="00775F0F" w:rsidRPr="00C25256">
        <w:rPr>
          <w:rFonts w:asciiTheme="minorEastAsia" w:eastAsiaTheme="minorEastAsia" w:hAnsiTheme="minorEastAsia" w:cstheme="majorHAnsi"/>
          <w:color w:val="000000" w:themeColor="text1"/>
        </w:rPr>
        <w:t>202</w:t>
      </w:r>
      <w:r w:rsidR="00775F0F" w:rsidRPr="00C25256">
        <w:rPr>
          <w:rFonts w:asciiTheme="minorEastAsia" w:eastAsiaTheme="minorEastAsia" w:hAnsiTheme="minorEastAsia" w:cstheme="majorHAnsi" w:hint="eastAsia"/>
          <w:color w:val="000000" w:themeColor="text1"/>
        </w:rPr>
        <w:t>4</w:t>
      </w:r>
      <w:r w:rsidR="00775F0F" w:rsidRPr="00C25256">
        <w:rPr>
          <w:rFonts w:asciiTheme="minorEastAsia" w:eastAsiaTheme="minorEastAsia" w:hAnsiTheme="minorEastAsia" w:cstheme="majorHAnsi"/>
          <w:color w:val="000000" w:themeColor="text1"/>
        </w:rPr>
        <w:t>年</w:t>
      </w:r>
      <w:r w:rsidR="00775F0F" w:rsidRPr="00C25256">
        <w:rPr>
          <w:rFonts w:asciiTheme="minorEastAsia" w:eastAsiaTheme="minorEastAsia" w:hAnsiTheme="minorEastAsia" w:cstheme="majorHAnsi" w:hint="eastAsia"/>
          <w:color w:val="000000" w:themeColor="text1"/>
        </w:rPr>
        <w:t>6</w:t>
      </w:r>
      <w:r w:rsidR="00775F0F" w:rsidRPr="00C25256">
        <w:rPr>
          <w:rFonts w:asciiTheme="minorEastAsia" w:eastAsiaTheme="minorEastAsia" w:hAnsiTheme="minorEastAsia" w:cstheme="majorHAnsi"/>
          <w:color w:val="000000" w:themeColor="text1"/>
        </w:rPr>
        <w:t>月までに</w:t>
      </w:r>
      <w:r w:rsidR="00775F0F" w:rsidRPr="00C25256">
        <w:rPr>
          <w:rFonts w:asciiTheme="minorEastAsia" w:eastAsiaTheme="minorEastAsia" w:hAnsiTheme="minorEastAsia" w:cstheme="majorHAnsi" w:hint="eastAsia"/>
          <w:color w:val="000000" w:themeColor="text1"/>
        </w:rPr>
        <w:t>ひらまつ病院</w:t>
      </w:r>
      <w:r w:rsidR="00775F0F" w:rsidRPr="00C25256">
        <w:rPr>
          <w:rFonts w:asciiTheme="minorEastAsia" w:eastAsiaTheme="minorEastAsia" w:hAnsiTheme="minorEastAsia" w:cstheme="majorHAnsi"/>
          <w:color w:val="000000" w:themeColor="text1"/>
        </w:rPr>
        <w:t>・外科において、</w:t>
      </w:r>
      <w:r w:rsidR="00775F0F" w:rsidRPr="00C25256">
        <w:rPr>
          <w:rFonts w:asciiTheme="minorEastAsia" w:eastAsiaTheme="minorEastAsia" w:hAnsiTheme="minorEastAsia" w:cstheme="majorHAnsi" w:hint="eastAsia"/>
          <w:color w:val="000000" w:themeColor="text1"/>
        </w:rPr>
        <w:t>腹腔鏡下鼠径ヘルニア修復術</w:t>
      </w:r>
      <w:r w:rsidR="00775F0F" w:rsidRPr="00C25256">
        <w:rPr>
          <w:rFonts w:asciiTheme="minorEastAsia" w:eastAsiaTheme="minorEastAsia" w:hAnsiTheme="minorEastAsia" w:cstheme="majorHAnsi"/>
          <w:color w:val="000000" w:themeColor="text1"/>
        </w:rPr>
        <w:t>を受けた</w:t>
      </w:r>
      <w:r w:rsidR="00775F0F" w:rsidRPr="00C25256">
        <w:rPr>
          <w:rFonts w:asciiTheme="minorEastAsia" w:eastAsiaTheme="minorEastAsia" w:hAnsiTheme="minorEastAsia" w:cstheme="majorHAnsi" w:hint="eastAsia"/>
          <w:color w:val="000000" w:themeColor="text1"/>
        </w:rPr>
        <w:t>鼠径ヘルニア</w:t>
      </w:r>
      <w:r w:rsidR="00E9786B" w:rsidRPr="00C25256">
        <w:rPr>
          <w:rFonts w:asciiTheme="minorEastAsia" w:eastAsiaTheme="minorEastAsia" w:hAnsiTheme="minorEastAsia" w:cstheme="majorHAnsi" w:hint="eastAsia"/>
          <w:color w:val="000000" w:themeColor="text1"/>
        </w:rPr>
        <w:t>および</w:t>
      </w:r>
      <w:r w:rsidR="00775F0F" w:rsidRPr="00C25256">
        <w:rPr>
          <w:rFonts w:asciiTheme="minorEastAsia" w:eastAsiaTheme="minorEastAsia" w:hAnsiTheme="minorEastAsia" w:cstheme="majorHAnsi" w:hint="eastAsia"/>
          <w:color w:val="000000" w:themeColor="text1"/>
        </w:rPr>
        <w:t>大腿ヘルニアの</w:t>
      </w:r>
      <w:r w:rsidR="00775F0F" w:rsidRPr="00C25256">
        <w:rPr>
          <w:rFonts w:asciiTheme="minorEastAsia" w:eastAsiaTheme="minorEastAsia" w:hAnsiTheme="minorEastAsia" w:cstheme="majorHAnsi"/>
          <w:color w:val="000000" w:themeColor="text1"/>
        </w:rPr>
        <w:t>患者</w:t>
      </w:r>
      <w:r w:rsidR="00775F0F" w:rsidRPr="00C25256">
        <w:rPr>
          <w:rFonts w:asciiTheme="minorEastAsia" w:eastAsiaTheme="minorEastAsia" w:hAnsiTheme="minorEastAsia" w:cstheme="majorHAnsi" w:hint="eastAsia"/>
          <w:color w:val="000000" w:themeColor="text1"/>
        </w:rPr>
        <w:t>さ</w:t>
      </w:r>
      <w:r w:rsidR="00283231" w:rsidRPr="00C25256">
        <w:rPr>
          <w:rFonts w:asciiTheme="minorEastAsia" w:eastAsiaTheme="minorEastAsia" w:hAnsiTheme="minorEastAsia" w:cstheme="majorHAnsi" w:hint="eastAsia"/>
          <w:color w:val="000000" w:themeColor="text1"/>
        </w:rPr>
        <w:t>ま</w:t>
      </w:r>
      <w:r w:rsidR="00775F0F" w:rsidRPr="00C25256">
        <w:rPr>
          <w:rFonts w:asciiTheme="minorEastAsia" w:eastAsiaTheme="minorEastAsia" w:hAnsiTheme="minorEastAsia" w:cstheme="majorHAnsi"/>
          <w:color w:val="000000" w:themeColor="text1"/>
        </w:rPr>
        <w:t>を対象とし</w:t>
      </w:r>
      <w:r w:rsidR="00775F0F" w:rsidRPr="00C25256">
        <w:rPr>
          <w:rFonts w:asciiTheme="minorEastAsia" w:eastAsiaTheme="minorEastAsia" w:hAnsiTheme="minorEastAsia" w:cstheme="majorHAnsi" w:hint="eastAsia"/>
          <w:color w:val="000000" w:themeColor="text1"/>
        </w:rPr>
        <w:t>て</w:t>
      </w:r>
      <w:r w:rsidR="00775F0F" w:rsidRPr="00C25256">
        <w:rPr>
          <w:rFonts w:asciiTheme="minorEastAsia" w:eastAsiaTheme="minorEastAsia" w:hAnsiTheme="minorEastAsia" w:cstheme="majorHAnsi"/>
          <w:color w:val="000000" w:themeColor="text1"/>
        </w:rPr>
        <w:t>、</w:t>
      </w:r>
      <w:r w:rsidRPr="00C25256">
        <w:rPr>
          <w:rFonts w:asciiTheme="minorEastAsia" w:eastAsiaTheme="minorEastAsia" w:hAnsiTheme="minorEastAsia" w:cstheme="majorHAnsi"/>
          <w:color w:val="000000" w:themeColor="text1"/>
        </w:rPr>
        <w:t>TAPP</w:t>
      </w:r>
      <w:r w:rsidR="00775F0F" w:rsidRPr="00C25256">
        <w:rPr>
          <w:rFonts w:asciiTheme="minorEastAsia" w:eastAsiaTheme="minorEastAsia" w:hAnsiTheme="minorEastAsia" w:cstheme="majorHAnsi" w:hint="eastAsia"/>
          <w:color w:val="000000" w:themeColor="text1"/>
        </w:rPr>
        <w:t>法</w:t>
      </w:r>
      <w:r w:rsidRPr="00C25256">
        <w:rPr>
          <w:rFonts w:asciiTheme="minorEastAsia" w:eastAsiaTheme="minorEastAsia" w:hAnsiTheme="minorEastAsia" w:cstheme="majorHAnsi"/>
          <w:color w:val="000000" w:themeColor="text1"/>
        </w:rPr>
        <w:t>を用いた腹腔鏡下鼠径ヘルニア修復</w:t>
      </w:r>
      <w:r w:rsidR="00A92C92" w:rsidRPr="00C25256">
        <w:rPr>
          <w:rFonts w:asciiTheme="minorEastAsia" w:eastAsiaTheme="minorEastAsia" w:hAnsiTheme="minorEastAsia" w:cstheme="majorHAnsi" w:hint="eastAsia"/>
          <w:color w:val="000000" w:themeColor="text1"/>
        </w:rPr>
        <w:t>術</w:t>
      </w:r>
      <w:r w:rsidRPr="00C25256">
        <w:rPr>
          <w:rFonts w:asciiTheme="minorEastAsia" w:eastAsiaTheme="minorEastAsia" w:hAnsiTheme="minorEastAsia" w:cstheme="majorHAnsi"/>
          <w:color w:val="000000" w:themeColor="text1"/>
        </w:rPr>
        <w:t>において</w:t>
      </w:r>
      <w:r w:rsidR="00A92C92" w:rsidRPr="00C25256">
        <w:rPr>
          <w:rFonts w:asciiTheme="minorEastAsia" w:eastAsiaTheme="minorEastAsia" w:hAnsiTheme="minorEastAsia" w:cstheme="majorHAnsi" w:hint="eastAsia"/>
          <w:color w:val="000000" w:themeColor="text1"/>
        </w:rPr>
        <w:t>、術中の腹膜下脱気</w:t>
      </w:r>
      <w:r w:rsidRPr="00C25256">
        <w:rPr>
          <w:rFonts w:asciiTheme="minorEastAsia" w:eastAsiaTheme="minorEastAsia" w:hAnsiTheme="minorEastAsia" w:cstheme="majorHAnsi"/>
          <w:color w:val="000000" w:themeColor="text1"/>
        </w:rPr>
        <w:t>が術後の</w:t>
      </w:r>
      <w:r w:rsidR="00A92C92" w:rsidRPr="00C25256">
        <w:rPr>
          <w:rFonts w:asciiTheme="minorEastAsia" w:eastAsiaTheme="minorEastAsia" w:hAnsiTheme="minorEastAsia" w:cstheme="majorHAnsi" w:hint="eastAsia"/>
          <w:color w:val="000000" w:themeColor="text1"/>
        </w:rPr>
        <w:t>漿液腫の</w:t>
      </w:r>
      <w:r w:rsidRPr="00C25256">
        <w:rPr>
          <w:rFonts w:asciiTheme="minorEastAsia" w:eastAsiaTheme="minorEastAsia" w:hAnsiTheme="minorEastAsia" w:cstheme="majorHAnsi"/>
          <w:color w:val="000000" w:themeColor="text1"/>
        </w:rPr>
        <w:t>発生に与える影響を調査しま</w:t>
      </w:r>
      <w:r w:rsidR="00BA6973" w:rsidRPr="00C25256">
        <w:rPr>
          <w:rFonts w:asciiTheme="minorEastAsia" w:eastAsiaTheme="minorEastAsia" w:hAnsiTheme="minorEastAsia" w:cstheme="majorHAnsi" w:hint="eastAsia"/>
          <w:color w:val="000000" w:themeColor="text1"/>
        </w:rPr>
        <w:t>す</w:t>
      </w:r>
      <w:r w:rsidRPr="00C25256">
        <w:rPr>
          <w:rFonts w:asciiTheme="minorEastAsia" w:eastAsiaTheme="minorEastAsia" w:hAnsiTheme="minorEastAsia" w:cstheme="majorHAnsi"/>
          <w:color w:val="000000" w:themeColor="text1"/>
        </w:rPr>
        <w:t>。</w:t>
      </w:r>
      <w:r w:rsidR="00A1664E" w:rsidRPr="00C25256">
        <w:rPr>
          <w:rFonts w:asciiTheme="minorEastAsia" w:eastAsiaTheme="minorEastAsia" w:hAnsiTheme="minorEastAsia" w:cstheme="majorHAnsi" w:hint="eastAsia"/>
          <w:color w:val="000000" w:themeColor="text1"/>
        </w:rPr>
        <w:t>これまでのところ本合併症</w:t>
      </w:r>
      <w:r w:rsidR="001B6275" w:rsidRPr="00C25256">
        <w:rPr>
          <w:rFonts w:asciiTheme="minorEastAsia" w:eastAsiaTheme="minorEastAsia" w:hAnsiTheme="minorEastAsia" w:cstheme="majorHAnsi" w:hint="eastAsia"/>
          <w:color w:val="000000" w:themeColor="text1"/>
        </w:rPr>
        <w:t>に対する</w:t>
      </w:r>
      <w:r w:rsidR="00A1664E" w:rsidRPr="00C25256">
        <w:rPr>
          <w:rFonts w:asciiTheme="minorEastAsia" w:eastAsiaTheme="minorEastAsia" w:hAnsiTheme="minorEastAsia" w:cstheme="majorHAnsi" w:hint="eastAsia"/>
          <w:color w:val="000000" w:themeColor="text1"/>
        </w:rPr>
        <w:t>腹膜下脱気の</w:t>
      </w:r>
      <w:r w:rsidR="001B6275" w:rsidRPr="00C25256">
        <w:rPr>
          <w:rFonts w:asciiTheme="minorEastAsia" w:eastAsiaTheme="minorEastAsia" w:hAnsiTheme="minorEastAsia" w:cstheme="majorHAnsi" w:hint="eastAsia"/>
          <w:color w:val="000000" w:themeColor="text1"/>
        </w:rPr>
        <w:t>有効性に関する</w:t>
      </w:r>
      <w:r w:rsidR="00A1664E" w:rsidRPr="00C25256">
        <w:rPr>
          <w:rFonts w:asciiTheme="minorEastAsia" w:eastAsiaTheme="minorEastAsia" w:hAnsiTheme="minorEastAsia" w:cstheme="majorHAnsi" w:hint="eastAsia"/>
          <w:color w:val="000000" w:themeColor="text1"/>
        </w:rPr>
        <w:t>報告はなく明らかになっておりません。</w:t>
      </w:r>
      <w:r w:rsidR="00E478F9" w:rsidRPr="00C25256">
        <w:rPr>
          <w:rFonts w:asciiTheme="minorEastAsia" w:eastAsiaTheme="minorEastAsia" w:hAnsiTheme="minorEastAsia" w:cstheme="majorHAnsi"/>
          <w:color w:val="000000" w:themeColor="text1"/>
        </w:rPr>
        <w:t>本合併症を発症した患者</w:t>
      </w:r>
      <w:r w:rsidR="000C7FDA" w:rsidRPr="00C25256">
        <w:rPr>
          <w:rFonts w:asciiTheme="minorEastAsia" w:eastAsiaTheme="minorEastAsia" w:hAnsiTheme="minorEastAsia" w:cstheme="majorHAnsi" w:hint="eastAsia"/>
          <w:color w:val="000000" w:themeColor="text1"/>
        </w:rPr>
        <w:t>さん</w:t>
      </w:r>
      <w:r w:rsidR="00E478F9" w:rsidRPr="00C25256">
        <w:rPr>
          <w:rFonts w:asciiTheme="minorEastAsia" w:eastAsiaTheme="minorEastAsia" w:hAnsiTheme="minorEastAsia" w:cstheme="majorHAnsi"/>
          <w:color w:val="000000" w:themeColor="text1"/>
        </w:rPr>
        <w:t>を抽出</w:t>
      </w:r>
      <w:r w:rsidR="00965F3D" w:rsidRPr="00C25256">
        <w:rPr>
          <w:rFonts w:asciiTheme="minorEastAsia" w:eastAsiaTheme="minorEastAsia" w:hAnsiTheme="minorEastAsia" w:cstheme="majorHAnsi" w:hint="eastAsia"/>
          <w:color w:val="000000" w:themeColor="text1"/>
        </w:rPr>
        <w:t>させていただき</w:t>
      </w:r>
      <w:r w:rsidR="00E478F9" w:rsidRPr="00C25256">
        <w:rPr>
          <w:rFonts w:asciiTheme="minorEastAsia" w:eastAsiaTheme="minorEastAsia" w:hAnsiTheme="minorEastAsia" w:cstheme="majorHAnsi"/>
          <w:color w:val="000000" w:themeColor="text1"/>
        </w:rPr>
        <w:t>、そ</w:t>
      </w:r>
      <w:r w:rsidR="00965F3D" w:rsidRPr="00C25256">
        <w:rPr>
          <w:rFonts w:asciiTheme="minorEastAsia" w:eastAsiaTheme="minorEastAsia" w:hAnsiTheme="minorEastAsia" w:cstheme="majorHAnsi" w:hint="eastAsia"/>
          <w:color w:val="000000" w:themeColor="text1"/>
        </w:rPr>
        <w:t>の背景</w:t>
      </w:r>
      <w:r w:rsidR="00E478F9" w:rsidRPr="00C25256">
        <w:rPr>
          <w:rFonts w:asciiTheme="minorEastAsia" w:eastAsiaTheme="minorEastAsia" w:hAnsiTheme="minorEastAsia" w:cstheme="majorHAnsi"/>
          <w:color w:val="000000" w:themeColor="text1"/>
        </w:rPr>
        <w:t>因子</w:t>
      </w:r>
      <w:r w:rsidR="00F02EFE" w:rsidRPr="00C25256">
        <w:rPr>
          <w:rFonts w:asciiTheme="minorEastAsia" w:eastAsiaTheme="minorEastAsia" w:hAnsiTheme="minorEastAsia" w:cstheme="majorHAnsi" w:hint="eastAsia"/>
          <w:color w:val="000000" w:themeColor="text1"/>
        </w:rPr>
        <w:t>や</w:t>
      </w:r>
      <w:r w:rsidR="00E478F9" w:rsidRPr="00C25256">
        <w:rPr>
          <w:rFonts w:asciiTheme="minorEastAsia" w:eastAsiaTheme="minorEastAsia" w:hAnsiTheme="minorEastAsia" w:cstheme="majorHAnsi"/>
          <w:color w:val="000000" w:themeColor="text1"/>
        </w:rPr>
        <w:t>周術期因子</w:t>
      </w:r>
      <w:r w:rsidR="00F02EFE" w:rsidRPr="00C25256">
        <w:rPr>
          <w:rFonts w:asciiTheme="minorEastAsia" w:eastAsiaTheme="minorEastAsia" w:hAnsiTheme="minorEastAsia" w:cstheme="majorHAnsi" w:hint="eastAsia"/>
          <w:color w:val="000000" w:themeColor="text1"/>
        </w:rPr>
        <w:t>、</w:t>
      </w:r>
      <w:r w:rsidR="00E478F9" w:rsidRPr="00C25256">
        <w:rPr>
          <w:rFonts w:asciiTheme="minorEastAsia" w:eastAsiaTheme="minorEastAsia" w:hAnsiTheme="minorEastAsia" w:cstheme="majorHAnsi"/>
          <w:color w:val="000000" w:themeColor="text1"/>
        </w:rPr>
        <w:t>手術所見をなど分析し、本合併症</w:t>
      </w:r>
      <w:r w:rsidR="00C56D1B" w:rsidRPr="00C25256">
        <w:rPr>
          <w:rFonts w:asciiTheme="minorEastAsia" w:eastAsiaTheme="minorEastAsia" w:hAnsiTheme="minorEastAsia" w:cstheme="majorHAnsi" w:hint="eastAsia"/>
          <w:color w:val="000000" w:themeColor="text1"/>
        </w:rPr>
        <w:t>と腹膜下脱気の関連性</w:t>
      </w:r>
      <w:r w:rsidR="00E478F9" w:rsidRPr="00C25256">
        <w:rPr>
          <w:rFonts w:asciiTheme="minorEastAsia" w:eastAsiaTheme="minorEastAsia" w:hAnsiTheme="minorEastAsia" w:cstheme="majorHAnsi"/>
          <w:color w:val="000000" w:themeColor="text1"/>
        </w:rPr>
        <w:t>を明らかに</w:t>
      </w:r>
      <w:r w:rsidR="00C56D1B" w:rsidRPr="00C25256">
        <w:rPr>
          <w:rFonts w:asciiTheme="minorEastAsia" w:eastAsiaTheme="minorEastAsia" w:hAnsiTheme="minorEastAsia" w:cstheme="majorHAnsi" w:hint="eastAsia"/>
          <w:color w:val="000000" w:themeColor="text1"/>
        </w:rPr>
        <w:t>することを目的とします。</w:t>
      </w:r>
    </w:p>
    <w:p w14:paraId="7ACFC6CD" w14:textId="77777777" w:rsidR="00A92BC9" w:rsidRPr="00C25256" w:rsidRDefault="00A92BC9" w:rsidP="00A92BC9">
      <w:pPr>
        <w:widowControl/>
        <w:jc w:val="left"/>
        <w:rPr>
          <w:rFonts w:asciiTheme="minorEastAsia" w:eastAsiaTheme="minorEastAsia" w:hAnsiTheme="minorEastAsia" w:cstheme="majorHAnsi"/>
          <w:b/>
          <w:color w:val="000000" w:themeColor="text1"/>
          <w:sz w:val="22"/>
        </w:rPr>
      </w:pPr>
    </w:p>
    <w:p w14:paraId="7ACFC6CE" w14:textId="77777777" w:rsidR="00EB4AC8" w:rsidRPr="00C25256" w:rsidRDefault="00B71919" w:rsidP="00EB4AC8">
      <w:pPr>
        <w:widowControl/>
        <w:jc w:val="left"/>
        <w:rPr>
          <w:rFonts w:asciiTheme="minorEastAsia" w:eastAsiaTheme="minorEastAsia" w:hAnsiTheme="minorEastAsia" w:cstheme="majorHAnsi"/>
          <w:b/>
          <w:color w:val="000000" w:themeColor="text1"/>
          <w:sz w:val="22"/>
        </w:rPr>
      </w:pPr>
      <w:r w:rsidRPr="00C25256">
        <w:rPr>
          <w:rFonts w:asciiTheme="minorEastAsia" w:eastAsiaTheme="minorEastAsia" w:hAnsiTheme="minorEastAsia" w:cstheme="majorHAnsi" w:hint="eastAsia"/>
          <w:b/>
          <w:color w:val="000000" w:themeColor="text1"/>
          <w:sz w:val="22"/>
        </w:rPr>
        <w:t>３．研究に用いる試料・情報の種類</w:t>
      </w:r>
    </w:p>
    <w:p w14:paraId="7ACFC6CF" w14:textId="3A68FABD" w:rsidR="00965F3D" w:rsidRPr="00C25256" w:rsidRDefault="00EB4AC8" w:rsidP="00EB4AC8">
      <w:pPr>
        <w:widowControl/>
        <w:jc w:val="left"/>
        <w:rPr>
          <w:rFonts w:asciiTheme="minorEastAsia" w:eastAsiaTheme="minorEastAsia" w:hAnsiTheme="minorEastAsia" w:cstheme="majorHAnsi"/>
          <w:color w:val="0070C0"/>
        </w:rPr>
      </w:pPr>
      <w:r w:rsidRPr="00C25256">
        <w:rPr>
          <w:rFonts w:asciiTheme="minorEastAsia" w:eastAsiaTheme="minorEastAsia" w:hAnsiTheme="minorEastAsia" w:cstheme="majorHAnsi" w:hint="eastAsia"/>
          <w:color w:val="000000" w:themeColor="text1"/>
        </w:rPr>
        <w:t>情報：年齢、性別、身長、体重、</w:t>
      </w:r>
      <w:r w:rsidR="00E0522C" w:rsidRPr="00C25256">
        <w:rPr>
          <w:rFonts w:asciiTheme="minorEastAsia" w:eastAsiaTheme="minorEastAsia" w:hAnsiTheme="minorEastAsia" w:cstheme="majorHAnsi" w:hint="eastAsia"/>
          <w:color w:val="000000" w:themeColor="text1"/>
        </w:rPr>
        <w:t>ヘルニア分類</w:t>
      </w:r>
      <w:r w:rsidRPr="00C25256">
        <w:rPr>
          <w:rFonts w:asciiTheme="minorEastAsia" w:eastAsiaTheme="minorEastAsia" w:hAnsiTheme="minorEastAsia" w:cstheme="majorHAnsi" w:hint="eastAsia"/>
          <w:color w:val="000000" w:themeColor="text1"/>
        </w:rPr>
        <w:t>、手術時間、出血量、</w:t>
      </w:r>
      <w:r w:rsidR="00FB324D" w:rsidRPr="00C25256">
        <w:rPr>
          <w:rFonts w:asciiTheme="minorEastAsia" w:eastAsiaTheme="minorEastAsia" w:hAnsiTheme="minorEastAsia" w:cstheme="majorHAnsi" w:hint="eastAsia"/>
          <w:color w:val="000000" w:themeColor="text1"/>
        </w:rPr>
        <w:t>メッシュおよびタッカーの種類、</w:t>
      </w:r>
      <w:r w:rsidRPr="00C25256">
        <w:rPr>
          <w:rFonts w:asciiTheme="minorEastAsia" w:eastAsiaTheme="minorEastAsia" w:hAnsiTheme="minorEastAsia" w:cstheme="majorHAnsi" w:hint="eastAsia"/>
          <w:color w:val="000000" w:themeColor="text1"/>
        </w:rPr>
        <w:t>術後合併症、術後在院日数、再発有無等。</w:t>
      </w:r>
    </w:p>
    <w:p w14:paraId="7ACFC6D0" w14:textId="77777777" w:rsidR="00237184" w:rsidRPr="00C25256" w:rsidRDefault="00237184" w:rsidP="00237184">
      <w:pPr>
        <w:widowControl/>
        <w:jc w:val="left"/>
        <w:rPr>
          <w:rFonts w:asciiTheme="minorEastAsia" w:eastAsiaTheme="minorEastAsia" w:hAnsiTheme="minorEastAsia" w:cstheme="majorHAnsi"/>
          <w:color w:val="FF0000"/>
        </w:rPr>
      </w:pPr>
    </w:p>
    <w:p w14:paraId="7ACFC6D1" w14:textId="77777777" w:rsidR="00EB4AC8" w:rsidRPr="00C25256" w:rsidRDefault="00551F94" w:rsidP="00EB4AC8">
      <w:pPr>
        <w:widowControl/>
        <w:jc w:val="left"/>
        <w:rPr>
          <w:rFonts w:asciiTheme="minorEastAsia" w:eastAsiaTheme="minorEastAsia" w:hAnsiTheme="minorEastAsia" w:cstheme="majorHAnsi"/>
          <w:b/>
          <w:color w:val="000000"/>
          <w:sz w:val="22"/>
        </w:rPr>
      </w:pPr>
      <w:r w:rsidRPr="00C25256">
        <w:rPr>
          <w:rFonts w:asciiTheme="minorEastAsia" w:eastAsiaTheme="minorEastAsia" w:hAnsiTheme="minorEastAsia" w:cstheme="majorHAnsi" w:hint="eastAsia"/>
          <w:b/>
          <w:color w:val="000000"/>
          <w:sz w:val="22"/>
        </w:rPr>
        <w:t>４</w:t>
      </w:r>
      <w:r w:rsidR="00190D63" w:rsidRPr="00C25256">
        <w:rPr>
          <w:rFonts w:asciiTheme="minorEastAsia" w:eastAsiaTheme="minorEastAsia" w:hAnsiTheme="minorEastAsia" w:cstheme="majorHAnsi" w:hint="eastAsia"/>
          <w:b/>
          <w:color w:val="000000"/>
          <w:sz w:val="22"/>
        </w:rPr>
        <w:t>．</w:t>
      </w:r>
      <w:r w:rsidR="008A3B28" w:rsidRPr="00C25256">
        <w:rPr>
          <w:rFonts w:asciiTheme="minorEastAsia" w:eastAsiaTheme="minorEastAsia" w:hAnsiTheme="minorEastAsia" w:cstheme="majorHAnsi" w:hint="eastAsia"/>
          <w:b/>
          <w:color w:val="000000"/>
          <w:sz w:val="22"/>
        </w:rPr>
        <w:t>お問い合わせ</w:t>
      </w:r>
      <w:r w:rsidR="00A50F0A" w:rsidRPr="00C25256">
        <w:rPr>
          <w:rFonts w:asciiTheme="minorEastAsia" w:eastAsiaTheme="minorEastAsia" w:hAnsiTheme="minorEastAsia" w:cstheme="majorHAnsi" w:hint="eastAsia"/>
          <w:b/>
          <w:color w:val="000000"/>
          <w:sz w:val="22"/>
        </w:rPr>
        <w:t>先</w:t>
      </w:r>
    </w:p>
    <w:p w14:paraId="7ACFC6D2" w14:textId="77777777" w:rsidR="00EB4AC8" w:rsidRPr="00C25256" w:rsidRDefault="00EB4AC8" w:rsidP="00EB4AC8">
      <w:pPr>
        <w:widowControl/>
        <w:ind w:firstLineChars="100" w:firstLine="210"/>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hint="eastAsia"/>
          <w:color w:val="000000" w:themeColor="text1"/>
        </w:rPr>
        <w:t>本研究に関するご質問等がありましたら下記の連絡先までお問い合わせ下さい。</w:t>
      </w:r>
    </w:p>
    <w:p w14:paraId="7ACFC6D3" w14:textId="77777777" w:rsidR="00EB4AC8" w:rsidRPr="00C25256" w:rsidRDefault="00EB4AC8" w:rsidP="00EB4AC8">
      <w:pPr>
        <w:widowControl/>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hint="eastAsia"/>
          <w:color w:val="000000" w:themeColor="text1"/>
        </w:rPr>
        <w:t>ご希望があれば、</w:t>
      </w:r>
      <w:bookmarkStart w:id="0" w:name="_Hlk184291450"/>
      <w:r w:rsidRPr="00C25256">
        <w:rPr>
          <w:rFonts w:asciiTheme="minorEastAsia" w:eastAsiaTheme="minorEastAsia" w:hAnsiTheme="minorEastAsia" w:cstheme="majorHAnsi" w:hint="eastAsia"/>
          <w:color w:val="000000" w:themeColor="text1"/>
        </w:rPr>
        <w:t>他の研究対象者の個人情報及び知的財産の保護に支障がない範囲内で、研究計画書及び関連資料を閲覧することが出来ますのでお申出下さい。</w:t>
      </w:r>
    </w:p>
    <w:bookmarkEnd w:id="0"/>
    <w:p w14:paraId="7ACFC6D4" w14:textId="77777777" w:rsidR="00EB4AC8" w:rsidRPr="00C25256" w:rsidRDefault="00EB4AC8" w:rsidP="00EB4AC8">
      <w:pPr>
        <w:widowControl/>
        <w:ind w:firstLineChars="100" w:firstLine="210"/>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hint="eastAsia"/>
          <w:color w:val="000000" w:themeColor="text1"/>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7ACFC6D6" w14:textId="77777777" w:rsidR="00EB4AC8" w:rsidRPr="00C25256" w:rsidRDefault="00EB4AC8" w:rsidP="00EB4AC8">
      <w:pPr>
        <w:widowControl/>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hint="eastAsia"/>
          <w:color w:val="000000" w:themeColor="text1"/>
        </w:rPr>
        <w:lastRenderedPageBreak/>
        <w:t>照会先および研究への利用を拒否する場合の連絡先：</w:t>
      </w:r>
    </w:p>
    <w:p w14:paraId="7ACFC6D7" w14:textId="376A0199" w:rsidR="00EB4AC8" w:rsidRPr="00C25256" w:rsidRDefault="00EB4AC8" w:rsidP="00EB4AC8">
      <w:pPr>
        <w:widowControl/>
        <w:jc w:val="left"/>
        <w:rPr>
          <w:rFonts w:asciiTheme="minorEastAsia" w:eastAsiaTheme="minorEastAsia" w:hAnsiTheme="minorEastAsia" w:cstheme="majorHAnsi"/>
          <w:color w:val="000000" w:themeColor="text1"/>
          <w:lang w:eastAsia="zh-TW"/>
        </w:rPr>
      </w:pPr>
      <w:r w:rsidRPr="00C25256">
        <w:rPr>
          <w:rFonts w:asciiTheme="minorEastAsia" w:eastAsiaTheme="minorEastAsia" w:hAnsiTheme="minorEastAsia" w:cstheme="majorHAnsi"/>
          <w:color w:val="000000" w:themeColor="text1"/>
          <w:lang w:eastAsia="zh-TW"/>
        </w:rPr>
        <w:t>〒84</w:t>
      </w:r>
      <w:r w:rsidR="009A583A" w:rsidRPr="00C25256">
        <w:rPr>
          <w:rFonts w:asciiTheme="minorEastAsia" w:eastAsiaTheme="minorEastAsia" w:hAnsiTheme="minorEastAsia" w:cstheme="majorHAnsi" w:hint="eastAsia"/>
          <w:color w:val="000000" w:themeColor="text1"/>
          <w:lang w:eastAsia="zh-TW"/>
        </w:rPr>
        <w:t>5</w:t>
      </w:r>
      <w:r w:rsidRPr="00C25256">
        <w:rPr>
          <w:rFonts w:asciiTheme="minorEastAsia" w:eastAsiaTheme="minorEastAsia" w:hAnsiTheme="minorEastAsia" w:cstheme="majorHAnsi"/>
          <w:color w:val="000000" w:themeColor="text1"/>
          <w:lang w:eastAsia="zh-TW"/>
        </w:rPr>
        <w:t>-</w:t>
      </w:r>
      <w:r w:rsidR="009A583A" w:rsidRPr="00C25256">
        <w:rPr>
          <w:rFonts w:asciiTheme="minorEastAsia" w:eastAsiaTheme="minorEastAsia" w:hAnsiTheme="minorEastAsia" w:cstheme="majorHAnsi" w:hint="eastAsia"/>
          <w:color w:val="000000" w:themeColor="text1"/>
          <w:lang w:eastAsia="zh-TW"/>
        </w:rPr>
        <w:t>0001</w:t>
      </w:r>
      <w:r w:rsidRPr="00C25256">
        <w:rPr>
          <w:rFonts w:asciiTheme="minorEastAsia" w:eastAsiaTheme="minorEastAsia" w:hAnsiTheme="minorEastAsia" w:cstheme="majorHAnsi"/>
          <w:color w:val="000000" w:themeColor="text1"/>
          <w:lang w:eastAsia="zh-TW"/>
        </w:rPr>
        <w:t xml:space="preserve"> 佐賀県</w:t>
      </w:r>
      <w:r w:rsidR="009A583A" w:rsidRPr="00C25256">
        <w:rPr>
          <w:rFonts w:asciiTheme="minorEastAsia" w:eastAsiaTheme="minorEastAsia" w:hAnsiTheme="minorEastAsia" w:cstheme="majorHAnsi" w:hint="eastAsia"/>
          <w:color w:val="000000" w:themeColor="text1"/>
          <w:lang w:eastAsia="zh-TW"/>
        </w:rPr>
        <w:t>小城</w:t>
      </w:r>
      <w:r w:rsidRPr="00C25256">
        <w:rPr>
          <w:rFonts w:asciiTheme="minorEastAsia" w:eastAsiaTheme="minorEastAsia" w:hAnsiTheme="minorEastAsia" w:cstheme="majorHAnsi"/>
          <w:color w:val="000000" w:themeColor="text1"/>
          <w:lang w:eastAsia="zh-TW"/>
        </w:rPr>
        <w:t>市</w:t>
      </w:r>
      <w:r w:rsidR="009A583A" w:rsidRPr="00C25256">
        <w:rPr>
          <w:rFonts w:asciiTheme="minorEastAsia" w:eastAsiaTheme="minorEastAsia" w:hAnsiTheme="minorEastAsia" w:cstheme="majorHAnsi" w:hint="eastAsia"/>
          <w:color w:val="000000" w:themeColor="text1"/>
          <w:lang w:eastAsia="zh-TW"/>
        </w:rPr>
        <w:t>小城町1000</w:t>
      </w:r>
      <w:r w:rsidRPr="00C25256">
        <w:rPr>
          <w:rFonts w:asciiTheme="minorEastAsia" w:eastAsiaTheme="minorEastAsia" w:hAnsiTheme="minorEastAsia" w:cstheme="majorHAnsi"/>
          <w:color w:val="000000" w:themeColor="text1"/>
          <w:lang w:eastAsia="zh-TW"/>
        </w:rPr>
        <w:t>-1</w:t>
      </w:r>
    </w:p>
    <w:p w14:paraId="7ACFC6D8" w14:textId="0C6FA7DA" w:rsidR="00EB4AC8" w:rsidRPr="00C25256" w:rsidRDefault="009A583A" w:rsidP="00EB4AC8">
      <w:pPr>
        <w:widowControl/>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hint="eastAsia"/>
          <w:color w:val="000000" w:themeColor="text1"/>
        </w:rPr>
        <w:t>ひらまつ病院</w:t>
      </w:r>
      <w:r w:rsidR="00EB4AC8" w:rsidRPr="00C25256">
        <w:rPr>
          <w:rFonts w:asciiTheme="minorEastAsia" w:eastAsiaTheme="minorEastAsia" w:hAnsiTheme="minorEastAsia" w:cstheme="majorHAnsi"/>
          <w:color w:val="000000" w:themeColor="text1"/>
        </w:rPr>
        <w:t>・外科</w:t>
      </w:r>
    </w:p>
    <w:p w14:paraId="7ACFC6D9" w14:textId="659E57C2" w:rsidR="00EB4AC8" w:rsidRPr="00C25256" w:rsidRDefault="00EB4AC8" w:rsidP="00EB4AC8">
      <w:pPr>
        <w:widowControl/>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color w:val="000000" w:themeColor="text1"/>
        </w:rPr>
        <w:t>Tel: 0952-</w:t>
      </w:r>
      <w:r w:rsidR="00610C7C" w:rsidRPr="00C25256">
        <w:rPr>
          <w:rFonts w:asciiTheme="minorEastAsia" w:eastAsiaTheme="minorEastAsia" w:hAnsiTheme="minorEastAsia" w:cstheme="majorHAnsi" w:hint="eastAsia"/>
          <w:color w:val="000000" w:themeColor="text1"/>
        </w:rPr>
        <w:t>72</w:t>
      </w:r>
      <w:r w:rsidRPr="00C25256">
        <w:rPr>
          <w:rFonts w:asciiTheme="minorEastAsia" w:eastAsiaTheme="minorEastAsia" w:hAnsiTheme="minorEastAsia" w:cstheme="majorHAnsi"/>
          <w:color w:val="000000" w:themeColor="text1"/>
        </w:rPr>
        <w:t>-2</w:t>
      </w:r>
      <w:r w:rsidR="00610C7C" w:rsidRPr="00C25256">
        <w:rPr>
          <w:rFonts w:asciiTheme="minorEastAsia" w:eastAsiaTheme="minorEastAsia" w:hAnsiTheme="minorEastAsia" w:cstheme="majorHAnsi" w:hint="eastAsia"/>
          <w:color w:val="000000" w:themeColor="text1"/>
        </w:rPr>
        <w:t>111</w:t>
      </w:r>
    </w:p>
    <w:p w14:paraId="7ACFC6DA" w14:textId="4A30AD2B" w:rsidR="00EB4AC8" w:rsidRPr="00C25256" w:rsidRDefault="00EB4AC8" w:rsidP="00EB4AC8">
      <w:pPr>
        <w:widowControl/>
        <w:jc w:val="left"/>
        <w:rPr>
          <w:rFonts w:asciiTheme="minorEastAsia" w:eastAsiaTheme="minorEastAsia" w:hAnsiTheme="minorEastAsia" w:cstheme="majorHAnsi"/>
          <w:color w:val="000000" w:themeColor="text1"/>
        </w:rPr>
      </w:pPr>
      <w:r w:rsidRPr="00C25256">
        <w:rPr>
          <w:rFonts w:asciiTheme="minorEastAsia" w:eastAsiaTheme="minorEastAsia" w:hAnsiTheme="minorEastAsia" w:cstheme="majorHAnsi"/>
          <w:color w:val="000000" w:themeColor="text1"/>
        </w:rPr>
        <w:t>担当者・研究責任者：</w:t>
      </w:r>
      <w:r w:rsidR="00610C7C" w:rsidRPr="00C25256">
        <w:rPr>
          <w:rFonts w:asciiTheme="minorEastAsia" w:eastAsiaTheme="minorEastAsia" w:hAnsiTheme="minorEastAsia" w:cstheme="majorHAnsi" w:hint="eastAsia"/>
          <w:color w:val="000000" w:themeColor="text1"/>
        </w:rPr>
        <w:t>ひらまつ病院</w:t>
      </w:r>
      <w:r w:rsidRPr="00C25256">
        <w:rPr>
          <w:rFonts w:asciiTheme="minorEastAsia" w:eastAsiaTheme="minorEastAsia" w:hAnsiTheme="minorEastAsia" w:cstheme="majorHAnsi"/>
          <w:color w:val="000000" w:themeColor="text1"/>
        </w:rPr>
        <w:t xml:space="preserve">・外科　</w:t>
      </w:r>
      <w:r w:rsidR="00C962E9" w:rsidRPr="00C25256">
        <w:rPr>
          <w:rFonts w:asciiTheme="minorEastAsia" w:eastAsiaTheme="minorEastAsia" w:hAnsiTheme="minorEastAsia" w:cstheme="majorHAnsi" w:hint="eastAsia"/>
          <w:color w:val="000000" w:themeColor="text1"/>
        </w:rPr>
        <w:t>副院長</w:t>
      </w:r>
      <w:r w:rsidRPr="00C25256">
        <w:rPr>
          <w:rFonts w:asciiTheme="minorEastAsia" w:eastAsiaTheme="minorEastAsia" w:hAnsiTheme="minorEastAsia" w:cstheme="majorHAnsi"/>
          <w:color w:val="000000" w:themeColor="text1"/>
        </w:rPr>
        <w:t xml:space="preserve">　</w:t>
      </w:r>
      <w:r w:rsidR="00C962E9" w:rsidRPr="00C25256">
        <w:rPr>
          <w:rFonts w:asciiTheme="minorEastAsia" w:eastAsiaTheme="minorEastAsia" w:hAnsiTheme="minorEastAsia" w:cstheme="majorHAnsi" w:hint="eastAsia"/>
          <w:color w:val="000000" w:themeColor="text1"/>
        </w:rPr>
        <w:t>隅　健次</w:t>
      </w:r>
    </w:p>
    <w:p w14:paraId="7ACFC6DB" w14:textId="77777777" w:rsidR="00DB72AA" w:rsidRPr="00C25256" w:rsidRDefault="00DB72AA" w:rsidP="00DB72AA">
      <w:pPr>
        <w:widowControl/>
        <w:rPr>
          <w:rFonts w:asciiTheme="minorEastAsia" w:eastAsiaTheme="minorEastAsia" w:hAnsiTheme="minorEastAsia" w:cstheme="majorHAnsi"/>
          <w:b/>
          <w:color w:val="000000"/>
        </w:rPr>
      </w:pPr>
    </w:p>
    <w:p w14:paraId="7ACFC6DC" w14:textId="77777777" w:rsidR="00DB72AA" w:rsidRPr="00C25256" w:rsidRDefault="00DB72AA" w:rsidP="00DB72AA">
      <w:pPr>
        <w:widowControl/>
        <w:rPr>
          <w:rFonts w:asciiTheme="minorEastAsia" w:eastAsiaTheme="minorEastAsia" w:hAnsiTheme="minorEastAsia" w:cstheme="majorHAnsi"/>
          <w:b/>
          <w:color w:val="000000"/>
        </w:rPr>
      </w:pPr>
      <w:r w:rsidRPr="00C25256">
        <w:rPr>
          <w:rFonts w:asciiTheme="minorEastAsia" w:eastAsiaTheme="minorEastAsia" w:hAnsiTheme="minorEastAsia" w:cstheme="majorHAnsi" w:hint="eastAsia"/>
          <w:b/>
          <w:color w:val="000000"/>
        </w:rPr>
        <w:t>【この研究での検体・診療情報等の取扱い】</w:t>
      </w:r>
    </w:p>
    <w:p w14:paraId="7ACFC6DD" w14:textId="77777777" w:rsidR="00190D63" w:rsidRPr="00C25256" w:rsidRDefault="00DB72AA" w:rsidP="00DB72AA">
      <w:pPr>
        <w:widowControl/>
        <w:rPr>
          <w:rFonts w:asciiTheme="minorEastAsia" w:eastAsiaTheme="minorEastAsia" w:hAnsiTheme="minorEastAsia" w:cstheme="majorHAnsi"/>
          <w:color w:val="000000"/>
        </w:rPr>
      </w:pPr>
      <w:r w:rsidRPr="00C25256">
        <w:rPr>
          <w:rFonts w:asciiTheme="minorEastAsia" w:eastAsiaTheme="minorEastAsia" w:hAnsiTheme="minorEastAsia" w:cstheme="majorHAnsi" w:hint="eastAsia"/>
          <w:color w:val="000000"/>
        </w:rPr>
        <w:t>倫理委員会の承認を受けた研究計画書に従い、お預かりした検体や診療情報等には匿名化処理を行い、ご協力者の方の氏名や住所などが特定できないよう安全管理措置を講じたうえで取り扱っています。</w:t>
      </w:r>
    </w:p>
    <w:p w14:paraId="7ACFC6DE" w14:textId="77777777" w:rsidR="00DB72AA" w:rsidRPr="00C25256" w:rsidRDefault="00DB72AA" w:rsidP="00DB72AA">
      <w:pPr>
        <w:widowControl/>
        <w:rPr>
          <w:rFonts w:asciiTheme="minorEastAsia" w:eastAsiaTheme="minorEastAsia" w:hAnsiTheme="minorEastAsia" w:cstheme="majorHAnsi"/>
          <w:b/>
          <w:color w:val="000000"/>
        </w:rPr>
      </w:pPr>
    </w:p>
    <w:p w14:paraId="7ACFC6DF" w14:textId="483BC841" w:rsidR="00787B3D" w:rsidRPr="00C25256" w:rsidRDefault="00787B3D" w:rsidP="00787B3D">
      <w:pPr>
        <w:widowControl/>
        <w:ind w:firstLineChars="50" w:firstLine="105"/>
        <w:rPr>
          <w:rFonts w:asciiTheme="minorEastAsia" w:eastAsiaTheme="minorEastAsia" w:hAnsiTheme="minorEastAsia" w:cstheme="majorHAnsi"/>
          <w:color w:val="000000"/>
        </w:rPr>
      </w:pPr>
      <w:r w:rsidRPr="00C25256">
        <w:rPr>
          <w:rFonts w:asciiTheme="minorEastAsia" w:eastAsiaTheme="minorEastAsia" w:hAnsiTheme="minorEastAsia" w:cstheme="majorHAnsi" w:hint="eastAsia"/>
          <w:color w:val="000000"/>
        </w:rPr>
        <w:t>このお知らせは</w:t>
      </w:r>
      <w:r w:rsidR="00150CEA">
        <w:rPr>
          <w:rFonts w:asciiTheme="minorEastAsia" w:eastAsiaTheme="minorEastAsia" w:hAnsiTheme="minorEastAsia" w:cstheme="majorHAnsi" w:hint="eastAsia"/>
          <w:color w:val="000000"/>
        </w:rPr>
        <w:t>2025年</w:t>
      </w:r>
      <w:r w:rsidR="00150CEA" w:rsidRPr="00990BDA">
        <w:rPr>
          <w:rFonts w:asciiTheme="minorEastAsia" w:eastAsiaTheme="minorEastAsia" w:hAnsiTheme="minorEastAsia" w:cstheme="majorHAnsi" w:hint="eastAsia"/>
          <w:color w:val="FF0000"/>
        </w:rPr>
        <w:t>1月</w:t>
      </w:r>
      <w:r w:rsidR="007C131F">
        <w:rPr>
          <w:rFonts w:asciiTheme="minorEastAsia" w:eastAsiaTheme="minorEastAsia" w:hAnsiTheme="minorEastAsia" w:cstheme="majorHAnsi" w:hint="eastAsia"/>
          <w:color w:val="FF0000"/>
        </w:rPr>
        <w:t>14</w:t>
      </w:r>
      <w:r w:rsidR="00150CEA" w:rsidRPr="00990BDA">
        <w:rPr>
          <w:rFonts w:asciiTheme="minorEastAsia" w:eastAsiaTheme="minorEastAsia" w:hAnsiTheme="minorEastAsia" w:cstheme="majorHAnsi" w:hint="eastAsia"/>
          <w:color w:val="FF0000"/>
        </w:rPr>
        <w:t>日より同年2月</w:t>
      </w:r>
      <w:r w:rsidR="007C131F">
        <w:rPr>
          <w:rFonts w:asciiTheme="minorEastAsia" w:eastAsiaTheme="minorEastAsia" w:hAnsiTheme="minorEastAsia" w:cstheme="majorHAnsi" w:hint="eastAsia"/>
          <w:color w:val="FF0000"/>
        </w:rPr>
        <w:t>20</w:t>
      </w:r>
      <w:bookmarkStart w:id="1" w:name="_GoBack"/>
      <w:bookmarkEnd w:id="1"/>
      <w:r w:rsidRPr="00990BDA">
        <w:rPr>
          <w:rFonts w:asciiTheme="minorEastAsia" w:eastAsiaTheme="minorEastAsia" w:hAnsiTheme="minorEastAsia" w:cstheme="majorHAnsi"/>
          <w:color w:val="FF0000"/>
        </w:rPr>
        <w:t>日</w:t>
      </w:r>
      <w:r w:rsidRPr="00C25256">
        <w:rPr>
          <w:rFonts w:asciiTheme="minorEastAsia" w:eastAsiaTheme="minorEastAsia" w:hAnsiTheme="minorEastAsia" w:cstheme="majorHAnsi"/>
          <w:color w:val="000000"/>
        </w:rPr>
        <w:t>までの間、研究対象となる患者さんへの公表を目的に、</w:t>
      </w:r>
      <w:r w:rsidR="00C962E9" w:rsidRPr="00C25256">
        <w:rPr>
          <w:rFonts w:asciiTheme="minorEastAsia" w:eastAsiaTheme="minorEastAsia" w:hAnsiTheme="minorEastAsia" w:cstheme="majorHAnsi" w:hint="eastAsia"/>
          <w:color w:val="000000"/>
        </w:rPr>
        <w:t>ひらまつ病院</w:t>
      </w:r>
      <w:r w:rsidRPr="00C25256">
        <w:rPr>
          <w:rFonts w:asciiTheme="minorEastAsia" w:eastAsiaTheme="minorEastAsia" w:hAnsiTheme="minorEastAsia" w:cstheme="majorHAnsi"/>
          <w:color w:val="000000"/>
        </w:rPr>
        <w:t>ホームページで掲載しているものです。</w:t>
      </w:r>
    </w:p>
    <w:p w14:paraId="7ACFC6E0" w14:textId="5E790FAC" w:rsidR="00787B3D" w:rsidRPr="00C25256" w:rsidRDefault="006E3883" w:rsidP="00787B3D">
      <w:pPr>
        <w:widowControl/>
        <w:rPr>
          <w:rFonts w:asciiTheme="minorEastAsia" w:eastAsiaTheme="minorEastAsia" w:hAnsiTheme="minorEastAsia" w:cstheme="majorHAnsi"/>
          <w:color w:val="000000"/>
        </w:rPr>
      </w:pPr>
      <w:r w:rsidRPr="00C25256">
        <w:rPr>
          <w:rFonts w:asciiTheme="minorEastAsia" w:eastAsiaTheme="minorEastAsia" w:hAnsiTheme="minorEastAsia" w:cstheme="majorHAnsi" w:hint="eastAsia"/>
          <w:color w:val="000000"/>
        </w:rPr>
        <w:t>ひらまつ病院ホームページ</w:t>
      </w:r>
      <w:r w:rsidR="00787B3D" w:rsidRPr="00C25256">
        <w:rPr>
          <w:rFonts w:asciiTheme="minorEastAsia" w:eastAsiaTheme="minorEastAsia" w:hAnsiTheme="minorEastAsia" w:cstheme="majorHAnsi"/>
          <w:color w:val="000000"/>
        </w:rPr>
        <w:t>:</w:t>
      </w:r>
      <w:r w:rsidR="001E2FF3" w:rsidRPr="00C25256">
        <w:rPr>
          <w:rFonts w:asciiTheme="minorEastAsia" w:eastAsiaTheme="minorEastAsia" w:hAnsiTheme="minorEastAsia" w:cstheme="majorHAnsi" w:hint="eastAsia"/>
          <w:color w:val="000000"/>
        </w:rPr>
        <w:t xml:space="preserve"> </w:t>
      </w:r>
      <w:r w:rsidR="008D3D4D" w:rsidRPr="00C25256">
        <w:rPr>
          <w:rFonts w:asciiTheme="minorEastAsia" w:eastAsiaTheme="minorEastAsia" w:hAnsiTheme="minorEastAsia" w:cstheme="majorHAnsi"/>
          <w:color w:val="000000"/>
        </w:rPr>
        <w:t>https://www.hiramatsu-hp.or.jp/</w:t>
      </w:r>
    </w:p>
    <w:p w14:paraId="7ACFC6E1" w14:textId="77777777" w:rsidR="00787B3D" w:rsidRPr="00C25256" w:rsidRDefault="00787B3D" w:rsidP="00787B3D">
      <w:pPr>
        <w:widowControl/>
        <w:rPr>
          <w:rFonts w:asciiTheme="minorEastAsia" w:eastAsiaTheme="minorEastAsia" w:hAnsiTheme="minorEastAsia" w:cstheme="majorHAnsi"/>
          <w:color w:val="000000"/>
        </w:rPr>
      </w:pPr>
    </w:p>
    <w:p w14:paraId="7ACFC6E2" w14:textId="6B54F881" w:rsidR="00237184" w:rsidRPr="00C25256" w:rsidRDefault="00787B3D" w:rsidP="00EB4AC8">
      <w:pPr>
        <w:widowControl/>
        <w:ind w:firstLineChars="50" w:firstLine="105"/>
        <w:rPr>
          <w:rFonts w:asciiTheme="minorEastAsia" w:eastAsiaTheme="minorEastAsia" w:hAnsiTheme="minorEastAsia" w:cstheme="majorHAnsi"/>
          <w:color w:val="000000"/>
        </w:rPr>
      </w:pPr>
      <w:r w:rsidRPr="00C25256">
        <w:rPr>
          <w:rFonts w:asciiTheme="minorEastAsia" w:eastAsiaTheme="minorEastAsia" w:hAnsiTheme="minorEastAsia" w:cstheme="majorHAnsi" w:hint="eastAsia"/>
          <w:color w:val="000000"/>
        </w:rPr>
        <w:t>なお、この研究内容は、</w:t>
      </w:r>
      <w:r w:rsidR="006E3883" w:rsidRPr="00C25256">
        <w:rPr>
          <w:rFonts w:asciiTheme="minorEastAsia" w:eastAsiaTheme="minorEastAsia" w:hAnsiTheme="minorEastAsia" w:cstheme="majorHAnsi" w:hint="eastAsia"/>
          <w:color w:val="000000"/>
        </w:rPr>
        <w:t>ひらまつ病院</w:t>
      </w:r>
      <w:r w:rsidRPr="00C25256">
        <w:rPr>
          <w:rFonts w:asciiTheme="minorEastAsia" w:eastAsiaTheme="minorEastAsia" w:hAnsiTheme="minorEastAsia" w:cstheme="majorHAnsi" w:hint="eastAsia"/>
          <w:color w:val="000000"/>
        </w:rPr>
        <w:t>における所定の</w:t>
      </w:r>
      <w:r w:rsidR="00990BDA">
        <w:rPr>
          <w:rFonts w:asciiTheme="minorEastAsia" w:eastAsiaTheme="minorEastAsia" w:hAnsiTheme="minorEastAsia" w:cstheme="majorHAnsi" w:hint="eastAsia"/>
          <w:color w:val="000000"/>
        </w:rPr>
        <w:t>倫理</w:t>
      </w:r>
      <w:r w:rsidRPr="00C25256">
        <w:rPr>
          <w:rFonts w:asciiTheme="minorEastAsia" w:eastAsiaTheme="minorEastAsia" w:hAnsiTheme="minorEastAsia" w:cstheme="majorHAnsi" w:hint="eastAsia"/>
          <w:color w:val="000000"/>
        </w:rPr>
        <w:t>委員会で審査を受け、承認されたものです。</w:t>
      </w:r>
    </w:p>
    <w:sectPr w:rsidR="00237184" w:rsidRPr="00C2525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6133" w14:textId="77777777" w:rsidR="007D03CB" w:rsidRDefault="007D03CB" w:rsidP="008C3AA1">
      <w:r>
        <w:separator/>
      </w:r>
    </w:p>
  </w:endnote>
  <w:endnote w:type="continuationSeparator" w:id="0">
    <w:p w14:paraId="71BE66CC" w14:textId="77777777" w:rsidR="007D03CB" w:rsidRDefault="007D03CB"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127A8" w14:textId="77777777" w:rsidR="007D03CB" w:rsidRDefault="007D03CB" w:rsidP="008C3AA1">
      <w:r>
        <w:separator/>
      </w:r>
    </w:p>
  </w:footnote>
  <w:footnote w:type="continuationSeparator" w:id="0">
    <w:p w14:paraId="7A479288" w14:textId="77777777" w:rsidR="007D03CB" w:rsidRDefault="007D03CB"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9DC1" w14:textId="77777777" w:rsidR="001C2ECC" w:rsidRDefault="001C2ECC">
    <w:pPr>
      <w:pStyle w:val="a6"/>
    </w:pPr>
  </w:p>
  <w:p w14:paraId="7ACFC6E9" w14:textId="77777777" w:rsidR="009B32C7" w:rsidRDefault="009B32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2C5C"/>
    <w:rsid w:val="00006B64"/>
    <w:rsid w:val="00006C12"/>
    <w:rsid w:val="00022B59"/>
    <w:rsid w:val="00022C97"/>
    <w:rsid w:val="000371EF"/>
    <w:rsid w:val="00040DB3"/>
    <w:rsid w:val="00042C23"/>
    <w:rsid w:val="000762C7"/>
    <w:rsid w:val="000805B5"/>
    <w:rsid w:val="00092108"/>
    <w:rsid w:val="000B11C9"/>
    <w:rsid w:val="000C714E"/>
    <w:rsid w:val="000C7FDA"/>
    <w:rsid w:val="000E2CCF"/>
    <w:rsid w:val="00111A04"/>
    <w:rsid w:val="001170A6"/>
    <w:rsid w:val="0012260F"/>
    <w:rsid w:val="00150CEA"/>
    <w:rsid w:val="0017213B"/>
    <w:rsid w:val="00190D63"/>
    <w:rsid w:val="001A67F2"/>
    <w:rsid w:val="001B6275"/>
    <w:rsid w:val="001C2ECC"/>
    <w:rsid w:val="001C4D3D"/>
    <w:rsid w:val="001E2FF3"/>
    <w:rsid w:val="00237184"/>
    <w:rsid w:val="00247DA9"/>
    <w:rsid w:val="00273E3E"/>
    <w:rsid w:val="00282129"/>
    <w:rsid w:val="00283231"/>
    <w:rsid w:val="00290A66"/>
    <w:rsid w:val="002977CA"/>
    <w:rsid w:val="002C0CFC"/>
    <w:rsid w:val="002D76B8"/>
    <w:rsid w:val="00307DE9"/>
    <w:rsid w:val="003379D8"/>
    <w:rsid w:val="00337D55"/>
    <w:rsid w:val="00350A67"/>
    <w:rsid w:val="00363F70"/>
    <w:rsid w:val="003734F3"/>
    <w:rsid w:val="00445308"/>
    <w:rsid w:val="00457F07"/>
    <w:rsid w:val="0046723F"/>
    <w:rsid w:val="0049341B"/>
    <w:rsid w:val="004958E0"/>
    <w:rsid w:val="004B127C"/>
    <w:rsid w:val="004D28DD"/>
    <w:rsid w:val="004E3EF7"/>
    <w:rsid w:val="00515ED6"/>
    <w:rsid w:val="00551F94"/>
    <w:rsid w:val="0055660A"/>
    <w:rsid w:val="005950D3"/>
    <w:rsid w:val="005B355B"/>
    <w:rsid w:val="005D063D"/>
    <w:rsid w:val="005E5EF6"/>
    <w:rsid w:val="00610C7C"/>
    <w:rsid w:val="0061395A"/>
    <w:rsid w:val="00620612"/>
    <w:rsid w:val="006A09B6"/>
    <w:rsid w:val="006E3883"/>
    <w:rsid w:val="006E79D4"/>
    <w:rsid w:val="006F595F"/>
    <w:rsid w:val="00716920"/>
    <w:rsid w:val="00725C7C"/>
    <w:rsid w:val="007435A4"/>
    <w:rsid w:val="00756686"/>
    <w:rsid w:val="00766219"/>
    <w:rsid w:val="00775F0F"/>
    <w:rsid w:val="0077726A"/>
    <w:rsid w:val="00783AF4"/>
    <w:rsid w:val="00787B3D"/>
    <w:rsid w:val="007A15B8"/>
    <w:rsid w:val="007C131F"/>
    <w:rsid w:val="007D0084"/>
    <w:rsid w:val="007D03CB"/>
    <w:rsid w:val="00804292"/>
    <w:rsid w:val="008756B6"/>
    <w:rsid w:val="00882AAD"/>
    <w:rsid w:val="00897A6E"/>
    <w:rsid w:val="008A3B28"/>
    <w:rsid w:val="008C3AA1"/>
    <w:rsid w:val="008D293A"/>
    <w:rsid w:val="008D3D4D"/>
    <w:rsid w:val="00911F29"/>
    <w:rsid w:val="00932DB8"/>
    <w:rsid w:val="00943069"/>
    <w:rsid w:val="00945F7A"/>
    <w:rsid w:val="00950457"/>
    <w:rsid w:val="0095639A"/>
    <w:rsid w:val="00965F3D"/>
    <w:rsid w:val="00990BDA"/>
    <w:rsid w:val="009A35CF"/>
    <w:rsid w:val="009A456A"/>
    <w:rsid w:val="009A583A"/>
    <w:rsid w:val="009A684C"/>
    <w:rsid w:val="009B32C7"/>
    <w:rsid w:val="009E1084"/>
    <w:rsid w:val="009F77A0"/>
    <w:rsid w:val="00A1664E"/>
    <w:rsid w:val="00A438F4"/>
    <w:rsid w:val="00A50F0A"/>
    <w:rsid w:val="00A67004"/>
    <w:rsid w:val="00A6749C"/>
    <w:rsid w:val="00A7647D"/>
    <w:rsid w:val="00A92BC9"/>
    <w:rsid w:val="00A92C92"/>
    <w:rsid w:val="00AB00DA"/>
    <w:rsid w:val="00AD4974"/>
    <w:rsid w:val="00AE0157"/>
    <w:rsid w:val="00AE485A"/>
    <w:rsid w:val="00AF28E9"/>
    <w:rsid w:val="00B12291"/>
    <w:rsid w:val="00B54F0C"/>
    <w:rsid w:val="00B71919"/>
    <w:rsid w:val="00B73940"/>
    <w:rsid w:val="00B7407B"/>
    <w:rsid w:val="00BA6973"/>
    <w:rsid w:val="00BB376F"/>
    <w:rsid w:val="00BC06B4"/>
    <w:rsid w:val="00BC3809"/>
    <w:rsid w:val="00BC4B55"/>
    <w:rsid w:val="00BF60F7"/>
    <w:rsid w:val="00C01312"/>
    <w:rsid w:val="00C060B8"/>
    <w:rsid w:val="00C25256"/>
    <w:rsid w:val="00C51378"/>
    <w:rsid w:val="00C56D1B"/>
    <w:rsid w:val="00C758B3"/>
    <w:rsid w:val="00C82ED6"/>
    <w:rsid w:val="00C8568C"/>
    <w:rsid w:val="00C962E9"/>
    <w:rsid w:val="00CE5384"/>
    <w:rsid w:val="00D02597"/>
    <w:rsid w:val="00D22E17"/>
    <w:rsid w:val="00D245FF"/>
    <w:rsid w:val="00D33745"/>
    <w:rsid w:val="00D60FF3"/>
    <w:rsid w:val="00DA083E"/>
    <w:rsid w:val="00DA2AC3"/>
    <w:rsid w:val="00DB72AA"/>
    <w:rsid w:val="00E0522C"/>
    <w:rsid w:val="00E43128"/>
    <w:rsid w:val="00E478F9"/>
    <w:rsid w:val="00E7339A"/>
    <w:rsid w:val="00E93838"/>
    <w:rsid w:val="00E9786B"/>
    <w:rsid w:val="00EA5385"/>
    <w:rsid w:val="00EB036D"/>
    <w:rsid w:val="00EB4AC8"/>
    <w:rsid w:val="00ED00C1"/>
    <w:rsid w:val="00ED09FF"/>
    <w:rsid w:val="00F02EFE"/>
    <w:rsid w:val="00F42F1B"/>
    <w:rsid w:val="00FA6998"/>
    <w:rsid w:val="00FB324D"/>
    <w:rsid w:val="00FB3744"/>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FC6C4"/>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UnresolvedMention">
    <w:name w:val="Unresolved Mention"/>
    <w:basedOn w:val="a0"/>
    <w:uiPriority w:val="99"/>
    <w:semiHidden/>
    <w:unhideWhenUsed/>
    <w:rsid w:val="001E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F0F99-4885-4834-8ACC-1ACE3C82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user</cp:lastModifiedBy>
  <cp:revision>42</cp:revision>
  <cp:lastPrinted>2025-01-02T01:08:00Z</cp:lastPrinted>
  <dcterms:created xsi:type="dcterms:W3CDTF">2020-06-23T07:01:00Z</dcterms:created>
  <dcterms:modified xsi:type="dcterms:W3CDTF">2025-01-14T03:41:00Z</dcterms:modified>
</cp:coreProperties>
</file>